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556CE" w14:textId="460323E8" w:rsidR="004E02C2" w:rsidRPr="004E02C2" w:rsidRDefault="004E02C2" w:rsidP="004E02C2">
      <w:pPr>
        <w:jc w:val="center"/>
        <w:rPr>
          <w:b/>
          <w:sz w:val="28"/>
          <w:szCs w:val="28"/>
        </w:rPr>
      </w:pPr>
      <w:r w:rsidRPr="004E02C2">
        <w:rPr>
          <w:b/>
          <w:sz w:val="28"/>
          <w:szCs w:val="28"/>
        </w:rPr>
        <w:t>Feedback to MCQs – Patient Content</w:t>
      </w:r>
    </w:p>
    <w:p w14:paraId="6876F4AE" w14:textId="77777777" w:rsidR="004E02C2" w:rsidRDefault="004E02C2">
      <w:pPr>
        <w:rPr>
          <w:b/>
        </w:rPr>
      </w:pPr>
    </w:p>
    <w:p w14:paraId="018548C3" w14:textId="77777777" w:rsidR="004E02C2" w:rsidRDefault="004E02C2">
      <w:pPr>
        <w:rPr>
          <w:b/>
        </w:rPr>
      </w:pPr>
    </w:p>
    <w:p w14:paraId="1B7E1AC2" w14:textId="71450D45" w:rsidR="00930228" w:rsidRPr="007F6030" w:rsidRDefault="004E02C2">
      <w:pPr>
        <w:rPr>
          <w:b/>
        </w:rPr>
      </w:pPr>
      <w:r>
        <w:rPr>
          <w:b/>
        </w:rPr>
        <w:t xml:space="preserve">1. </w:t>
      </w:r>
      <w:r w:rsidR="007F6030" w:rsidRPr="007F6030">
        <w:rPr>
          <w:b/>
        </w:rPr>
        <w:t>Introduction to patient self-monitoring of oral anticoagulation</w:t>
      </w:r>
    </w:p>
    <w:p w14:paraId="4FD551F4" w14:textId="77777777" w:rsidR="007F6030" w:rsidRDefault="007F6030" w:rsidP="007F6030"/>
    <w:p w14:paraId="45B5D070" w14:textId="77777777" w:rsidR="007F6030" w:rsidRPr="004921FE" w:rsidRDefault="007F6030" w:rsidP="007F6030">
      <w:r w:rsidRPr="004921FE">
        <w:t xml:space="preserve">a) Patient self-monitoring of oral anticoagulation can be described as the follows: (Please </w:t>
      </w:r>
      <w:r>
        <w:t xml:space="preserve">select </w:t>
      </w:r>
      <w:r w:rsidRPr="004921FE">
        <w:t>the response that you think best answers this question)</w:t>
      </w:r>
    </w:p>
    <w:p w14:paraId="6B0A2782" w14:textId="77777777" w:rsidR="007F6030" w:rsidRPr="0071137C" w:rsidRDefault="007F6030" w:rsidP="007F6030"/>
    <w:p w14:paraId="7F9AA9B9" w14:textId="77777777" w:rsidR="007F6030" w:rsidRPr="0071137C" w:rsidRDefault="007F6030" w:rsidP="007F6030">
      <w:proofErr w:type="spellStart"/>
      <w:r w:rsidRPr="0071137C">
        <w:t>i</w:t>
      </w:r>
      <w:proofErr w:type="spellEnd"/>
      <w:r w:rsidRPr="0071137C">
        <w:t xml:space="preserve">) It is when I visit the anticoagulant clinic and I suggest the dose of warfarin I think I should take </w:t>
      </w:r>
    </w:p>
    <w:p w14:paraId="6B6E1604" w14:textId="77777777" w:rsidR="007F6030" w:rsidRPr="0071137C" w:rsidRDefault="007F6030" w:rsidP="007F6030"/>
    <w:p w14:paraId="794F825F" w14:textId="77777777" w:rsidR="007F6030" w:rsidRPr="004921FE" w:rsidRDefault="007F6030" w:rsidP="007F6030">
      <w:pPr>
        <w:rPr>
          <w:b/>
        </w:rPr>
      </w:pPr>
      <w:r w:rsidRPr="004921FE">
        <w:rPr>
          <w:b/>
        </w:rPr>
        <w:t xml:space="preserve">ii) It is when I measure my INR from a small drop of blood at a location convenient to me, using a device called a </w:t>
      </w:r>
      <w:proofErr w:type="spellStart"/>
      <w:r w:rsidRPr="004921FE">
        <w:rPr>
          <w:b/>
        </w:rPr>
        <w:t>coagulometer</w:t>
      </w:r>
      <w:proofErr w:type="spellEnd"/>
    </w:p>
    <w:p w14:paraId="7A497E81" w14:textId="77777777" w:rsidR="007F6030" w:rsidRPr="0071137C" w:rsidRDefault="007F6030" w:rsidP="007F6030"/>
    <w:p w14:paraId="70870EC6" w14:textId="77777777" w:rsidR="007F6030" w:rsidRDefault="007F6030" w:rsidP="007F6030">
      <w:r w:rsidRPr="0071137C">
        <w:t>iii) It is when I check myself carefully for signs of bruising or bleeding from warfarin</w:t>
      </w:r>
    </w:p>
    <w:p w14:paraId="084EC223" w14:textId="77777777" w:rsidR="007F6030" w:rsidRDefault="007F6030" w:rsidP="007F6030"/>
    <w:p w14:paraId="025EF372" w14:textId="77777777" w:rsidR="007F6030" w:rsidRPr="0071137C" w:rsidRDefault="007F6030" w:rsidP="007F6030"/>
    <w:p w14:paraId="0FAE0028" w14:textId="77777777" w:rsidR="007F6030" w:rsidRPr="004921FE" w:rsidRDefault="007F6030" w:rsidP="007F6030">
      <w:r w:rsidRPr="004921FE">
        <w:t>b) If I am self-testing my oral anticoagulation I can alter the dose of warfarin myself?</w:t>
      </w:r>
    </w:p>
    <w:p w14:paraId="2148CAAA" w14:textId="77777777" w:rsidR="007F6030" w:rsidRPr="0071137C" w:rsidRDefault="007F6030" w:rsidP="007F6030"/>
    <w:p w14:paraId="009394DB" w14:textId="77777777" w:rsidR="007F6030" w:rsidRDefault="007F6030" w:rsidP="007F6030">
      <w:pPr>
        <w:rPr>
          <w:b/>
        </w:rPr>
      </w:pPr>
      <w:r w:rsidRPr="0071137C">
        <w:t xml:space="preserve">True / </w:t>
      </w:r>
      <w:r w:rsidRPr="004921FE">
        <w:rPr>
          <w:b/>
        </w:rPr>
        <w:t>False</w:t>
      </w:r>
    </w:p>
    <w:p w14:paraId="38C258C5" w14:textId="77777777" w:rsidR="007F6030" w:rsidRDefault="007F6030" w:rsidP="007F6030">
      <w:pPr>
        <w:rPr>
          <w:b/>
        </w:rPr>
      </w:pPr>
    </w:p>
    <w:p w14:paraId="12D454CA" w14:textId="77777777" w:rsidR="007F6030" w:rsidRPr="007F6030" w:rsidRDefault="007F6030" w:rsidP="007F6030">
      <w:pPr>
        <w:rPr>
          <w:color w:val="0000FF"/>
        </w:rPr>
      </w:pPr>
      <w:r w:rsidRPr="007F6030">
        <w:rPr>
          <w:b/>
          <w:color w:val="0000FF"/>
        </w:rPr>
        <w:t>When you are self-testing your anticoagulation practitioner is responsible for advising you on the dose of warfarin to take.</w:t>
      </w:r>
    </w:p>
    <w:p w14:paraId="76C57271" w14:textId="77777777" w:rsidR="007F6030" w:rsidRPr="0071137C" w:rsidRDefault="007F6030" w:rsidP="007F6030"/>
    <w:p w14:paraId="0FC44793" w14:textId="77777777" w:rsidR="007F6030" w:rsidRPr="004921FE" w:rsidRDefault="007F6030" w:rsidP="007F6030">
      <w:r w:rsidRPr="004921FE">
        <w:t>c) If I am self-managing my oral anticoagulation I can alter the dose of warfarin myself?</w:t>
      </w:r>
    </w:p>
    <w:p w14:paraId="77FA82E1" w14:textId="77777777" w:rsidR="007F6030" w:rsidRPr="0071137C" w:rsidRDefault="007F6030" w:rsidP="007F6030"/>
    <w:p w14:paraId="607BDF95" w14:textId="77777777" w:rsidR="007F6030" w:rsidRPr="0071137C" w:rsidRDefault="007F6030" w:rsidP="007F6030">
      <w:r w:rsidRPr="004921FE">
        <w:rPr>
          <w:b/>
        </w:rPr>
        <w:t>True</w:t>
      </w:r>
      <w:r w:rsidRPr="0071137C">
        <w:t xml:space="preserve"> / False</w:t>
      </w:r>
    </w:p>
    <w:p w14:paraId="0B3D3C10" w14:textId="77777777" w:rsidR="007F6030" w:rsidRPr="0071137C" w:rsidRDefault="007F6030" w:rsidP="007F6030"/>
    <w:p w14:paraId="4735D8A0" w14:textId="77777777" w:rsidR="007F6030" w:rsidRDefault="007F6030" w:rsidP="007F6030">
      <w:pPr>
        <w:rPr>
          <w:b/>
          <w:color w:val="0000FF"/>
        </w:rPr>
      </w:pPr>
      <w:r w:rsidRPr="007F6030">
        <w:rPr>
          <w:b/>
          <w:color w:val="0000FF"/>
        </w:rPr>
        <w:t>If you are self-managing you are responsible to adjusting your dose of warfarin according to the INR that you measure. This is differs from self-testing where your anticoagulation practitioner is responsible for advising you on the dose of warfarin to take.</w:t>
      </w:r>
    </w:p>
    <w:p w14:paraId="77C44F68" w14:textId="77777777" w:rsidR="007F6030" w:rsidRPr="007F6030" w:rsidRDefault="007F6030" w:rsidP="007F6030">
      <w:pPr>
        <w:rPr>
          <w:b/>
          <w:color w:val="0000FF"/>
        </w:rPr>
      </w:pPr>
    </w:p>
    <w:p w14:paraId="588F0C62" w14:textId="77777777" w:rsidR="004E02C2" w:rsidRDefault="004E02C2">
      <w:r>
        <w:br w:type="page"/>
      </w:r>
    </w:p>
    <w:p w14:paraId="41274E74" w14:textId="6A40F1F4" w:rsidR="007F6030" w:rsidRPr="004921FE" w:rsidRDefault="007F6030" w:rsidP="007F6030">
      <w:r w:rsidRPr="004921FE">
        <w:lastRenderedPageBreak/>
        <w:t>d) Below is a list of possible benefits that might come from self-monitoring of oral anticoagulation. Please select ALL of those that are true.</w:t>
      </w:r>
    </w:p>
    <w:p w14:paraId="1BF993C8" w14:textId="77777777" w:rsidR="007F6030" w:rsidRPr="0071137C" w:rsidRDefault="007F6030" w:rsidP="007F6030">
      <w:pPr>
        <w:rPr>
          <w:b/>
        </w:rPr>
      </w:pPr>
    </w:p>
    <w:p w14:paraId="50A718C0" w14:textId="77777777" w:rsidR="007F6030" w:rsidRPr="004921FE" w:rsidRDefault="007F6030" w:rsidP="007F6030">
      <w:pPr>
        <w:rPr>
          <w:b/>
        </w:rPr>
      </w:pPr>
      <w:r w:rsidRPr="004921FE">
        <w:rPr>
          <w:b/>
        </w:rPr>
        <w:t>Less risk of having a blood clot</w:t>
      </w:r>
    </w:p>
    <w:p w14:paraId="356D6753" w14:textId="77777777" w:rsidR="007F6030" w:rsidRPr="004921FE" w:rsidRDefault="007F6030" w:rsidP="007F6030">
      <w:pPr>
        <w:rPr>
          <w:b/>
        </w:rPr>
      </w:pPr>
      <w:r w:rsidRPr="004921FE">
        <w:rPr>
          <w:b/>
        </w:rPr>
        <w:t>Less risk of having a minor bleed</w:t>
      </w:r>
    </w:p>
    <w:p w14:paraId="4121B25E" w14:textId="77777777" w:rsidR="007F6030" w:rsidRPr="0071137C" w:rsidRDefault="007F6030" w:rsidP="007F6030">
      <w:r w:rsidRPr="0071137C">
        <w:t>Less tiredness</w:t>
      </w:r>
    </w:p>
    <w:p w14:paraId="44C4AA79" w14:textId="77777777" w:rsidR="007F6030" w:rsidRPr="004921FE" w:rsidRDefault="007F6030" w:rsidP="007F6030">
      <w:pPr>
        <w:rPr>
          <w:b/>
        </w:rPr>
      </w:pPr>
      <w:r w:rsidRPr="004921FE">
        <w:rPr>
          <w:b/>
        </w:rPr>
        <w:t>Provide reassurance that the INR is in therapeutic range</w:t>
      </w:r>
    </w:p>
    <w:p w14:paraId="47CCB421" w14:textId="77777777" w:rsidR="007F6030" w:rsidRPr="004921FE" w:rsidRDefault="007F6030" w:rsidP="007F6030">
      <w:pPr>
        <w:rPr>
          <w:b/>
        </w:rPr>
      </w:pPr>
      <w:r w:rsidRPr="004921FE">
        <w:rPr>
          <w:b/>
        </w:rPr>
        <w:t>May be more convenient</w:t>
      </w:r>
    </w:p>
    <w:p w14:paraId="13273D78" w14:textId="77777777" w:rsidR="007F6030" w:rsidRPr="004921FE" w:rsidRDefault="007F6030" w:rsidP="007F6030">
      <w:pPr>
        <w:rPr>
          <w:b/>
        </w:rPr>
      </w:pPr>
      <w:r w:rsidRPr="004921FE">
        <w:rPr>
          <w:b/>
        </w:rPr>
        <w:t>Reduction in daily ‘hassles’</w:t>
      </w:r>
    </w:p>
    <w:p w14:paraId="636DD226" w14:textId="77777777" w:rsidR="007F6030" w:rsidRDefault="007F6030" w:rsidP="007F6030">
      <w:pPr>
        <w:rPr>
          <w:b/>
        </w:rPr>
      </w:pPr>
      <w:r w:rsidRPr="004921FE">
        <w:rPr>
          <w:b/>
        </w:rPr>
        <w:t>Greater confidence in tackling health-related problems</w:t>
      </w:r>
    </w:p>
    <w:p w14:paraId="0723E66E" w14:textId="77777777" w:rsidR="007F6030" w:rsidRDefault="007F6030" w:rsidP="007F6030">
      <w:pPr>
        <w:rPr>
          <w:b/>
        </w:rPr>
      </w:pPr>
    </w:p>
    <w:p w14:paraId="074BCFA6" w14:textId="77777777" w:rsidR="007F6030" w:rsidRPr="007F6030" w:rsidRDefault="007F6030" w:rsidP="007F6030">
      <w:pPr>
        <w:rPr>
          <w:b/>
          <w:color w:val="0000FF"/>
        </w:rPr>
      </w:pPr>
      <w:r w:rsidRPr="007F6030">
        <w:rPr>
          <w:b/>
          <w:color w:val="0000FF"/>
        </w:rPr>
        <w:t>Published evidence suggests us that those who self-monitor their INR are less likely to have a blood clot, and also less likely to suffer from a minor bleed. Also, they are less likely to experience ‘daily hassles’ and have greater confidence in tackling healthcare-related problems.</w:t>
      </w:r>
    </w:p>
    <w:p w14:paraId="0269C3F0" w14:textId="77777777" w:rsidR="007F6030" w:rsidRDefault="007F6030" w:rsidP="007F6030">
      <w:pPr>
        <w:rPr>
          <w:b/>
          <w:color w:val="0000FF"/>
        </w:rPr>
      </w:pPr>
      <w:r w:rsidRPr="007F6030">
        <w:rPr>
          <w:b/>
          <w:color w:val="0000FF"/>
        </w:rPr>
        <w:t xml:space="preserve">People who are self-monitoring find it to be convenient and also feel reassured that their INR is in range. </w:t>
      </w:r>
    </w:p>
    <w:p w14:paraId="2E8E7D3E" w14:textId="77777777" w:rsidR="007F6030" w:rsidRDefault="007F6030" w:rsidP="007F6030">
      <w:pPr>
        <w:rPr>
          <w:b/>
          <w:color w:val="0000FF"/>
        </w:rPr>
      </w:pPr>
    </w:p>
    <w:p w14:paraId="2B679010" w14:textId="77777777" w:rsidR="007F6030" w:rsidRPr="007F6030" w:rsidRDefault="007F6030" w:rsidP="007F6030">
      <w:pPr>
        <w:rPr>
          <w:b/>
          <w:color w:val="0000FF"/>
        </w:rPr>
      </w:pPr>
    </w:p>
    <w:p w14:paraId="29BA46F5" w14:textId="77777777" w:rsidR="004E02C2" w:rsidRDefault="004E02C2">
      <w:pPr>
        <w:rPr>
          <w:b/>
        </w:rPr>
      </w:pPr>
      <w:r>
        <w:rPr>
          <w:b/>
        </w:rPr>
        <w:br w:type="page"/>
      </w:r>
    </w:p>
    <w:p w14:paraId="3F0E8CCE" w14:textId="3D3808E6" w:rsidR="007F6030" w:rsidRDefault="007F6030" w:rsidP="007F6030">
      <w:pPr>
        <w:rPr>
          <w:b/>
        </w:rPr>
      </w:pPr>
      <w:r w:rsidRPr="007F6030">
        <w:rPr>
          <w:b/>
        </w:rPr>
        <w:t>2. Near-patient testing</w:t>
      </w:r>
    </w:p>
    <w:p w14:paraId="2C3C9041" w14:textId="77777777" w:rsidR="007F6030" w:rsidRDefault="007F6030" w:rsidP="007F6030">
      <w:pPr>
        <w:rPr>
          <w:b/>
        </w:rPr>
      </w:pPr>
    </w:p>
    <w:p w14:paraId="2A76EA27" w14:textId="77777777" w:rsidR="0039169E" w:rsidRPr="0039169E" w:rsidRDefault="0039169E" w:rsidP="0039169E">
      <w:pPr>
        <w:rPr>
          <w:rFonts w:cs="Arial"/>
        </w:rPr>
      </w:pPr>
      <w:r w:rsidRPr="0039169E">
        <w:rPr>
          <w:rFonts w:cs="Arial"/>
        </w:rPr>
        <w:t xml:space="preserve">a) Near-patient testing (NPT) is different from the traditional INR test in the following ways: </w:t>
      </w:r>
    </w:p>
    <w:p w14:paraId="2F019A28" w14:textId="77777777" w:rsidR="0039169E" w:rsidRPr="0039169E" w:rsidRDefault="0039169E" w:rsidP="0039169E">
      <w:pPr>
        <w:rPr>
          <w:rFonts w:cs="Arial"/>
        </w:rPr>
      </w:pPr>
    </w:p>
    <w:p w14:paraId="6B83CF03" w14:textId="77777777" w:rsidR="0039169E" w:rsidRPr="0039169E" w:rsidRDefault="0039169E" w:rsidP="0039169E">
      <w:pPr>
        <w:pStyle w:val="ListParagraph"/>
        <w:numPr>
          <w:ilvl w:val="0"/>
          <w:numId w:val="3"/>
        </w:numPr>
        <w:rPr>
          <w:rFonts w:cs="Arial"/>
        </w:rPr>
      </w:pPr>
      <w:r w:rsidRPr="0039169E">
        <w:rPr>
          <w:rFonts w:cs="Arial"/>
        </w:rPr>
        <w:t xml:space="preserve">NPT uses a </w:t>
      </w:r>
      <w:proofErr w:type="spellStart"/>
      <w:r w:rsidRPr="0039169E">
        <w:rPr>
          <w:rFonts w:cs="Arial"/>
        </w:rPr>
        <w:t>fingerprick</w:t>
      </w:r>
      <w:proofErr w:type="spellEnd"/>
      <w:r w:rsidRPr="0039169E">
        <w:rPr>
          <w:rFonts w:cs="Arial"/>
        </w:rPr>
        <w:t xml:space="preserve"> blood sample but the traditional INR test uses a sample of blood from the vein</w:t>
      </w:r>
    </w:p>
    <w:p w14:paraId="3AA9A82A" w14:textId="77777777" w:rsidR="0039169E" w:rsidRPr="0039169E" w:rsidRDefault="0039169E" w:rsidP="0039169E">
      <w:pPr>
        <w:rPr>
          <w:rFonts w:cs="Arial"/>
        </w:rPr>
      </w:pPr>
    </w:p>
    <w:p w14:paraId="19A539B0" w14:textId="77777777" w:rsidR="0039169E" w:rsidRPr="0039169E" w:rsidRDefault="0039169E" w:rsidP="0039169E">
      <w:pPr>
        <w:ind w:left="360" w:firstLine="360"/>
        <w:rPr>
          <w:rFonts w:cs="Arial"/>
        </w:rPr>
      </w:pPr>
      <w:r w:rsidRPr="0039169E">
        <w:rPr>
          <w:rFonts w:cs="Arial"/>
          <w:b/>
        </w:rPr>
        <w:t>True</w:t>
      </w:r>
      <w:r w:rsidRPr="0039169E">
        <w:rPr>
          <w:rFonts w:cs="Arial"/>
        </w:rPr>
        <w:t xml:space="preserve">  </w:t>
      </w:r>
      <w:proofErr w:type="gramStart"/>
      <w:r w:rsidRPr="0039169E">
        <w:rPr>
          <w:rFonts w:cs="Arial"/>
        </w:rPr>
        <w:t>/  False</w:t>
      </w:r>
      <w:proofErr w:type="gramEnd"/>
    </w:p>
    <w:p w14:paraId="72A2D406" w14:textId="77777777" w:rsidR="0039169E" w:rsidRPr="0039169E" w:rsidRDefault="0039169E" w:rsidP="0039169E">
      <w:pPr>
        <w:rPr>
          <w:rFonts w:cs="Arial"/>
        </w:rPr>
      </w:pPr>
    </w:p>
    <w:p w14:paraId="6BACE822" w14:textId="77777777" w:rsidR="0039169E" w:rsidRPr="0039169E" w:rsidRDefault="0039169E" w:rsidP="0039169E">
      <w:pPr>
        <w:pStyle w:val="ListParagraph"/>
        <w:numPr>
          <w:ilvl w:val="0"/>
          <w:numId w:val="3"/>
        </w:numPr>
        <w:rPr>
          <w:rFonts w:cs="Arial"/>
        </w:rPr>
      </w:pPr>
      <w:r w:rsidRPr="0039169E">
        <w:rPr>
          <w:rFonts w:cs="Arial"/>
        </w:rPr>
        <w:t>NPT is quicker than a traditional INR test</w:t>
      </w:r>
    </w:p>
    <w:p w14:paraId="6352473A" w14:textId="77777777" w:rsidR="0039169E" w:rsidRPr="0039169E" w:rsidRDefault="0039169E" w:rsidP="0039169E">
      <w:pPr>
        <w:rPr>
          <w:rFonts w:cs="Arial"/>
          <w:b/>
        </w:rPr>
      </w:pPr>
    </w:p>
    <w:p w14:paraId="6683650B" w14:textId="77777777" w:rsidR="0039169E" w:rsidRPr="0039169E" w:rsidRDefault="0039169E" w:rsidP="0039169E">
      <w:pPr>
        <w:ind w:firstLine="720"/>
        <w:rPr>
          <w:rFonts w:cs="Arial"/>
        </w:rPr>
      </w:pPr>
      <w:r w:rsidRPr="0039169E">
        <w:rPr>
          <w:rFonts w:cs="Arial"/>
          <w:b/>
        </w:rPr>
        <w:t>True</w:t>
      </w:r>
      <w:r w:rsidRPr="0039169E">
        <w:rPr>
          <w:rFonts w:cs="Arial"/>
        </w:rPr>
        <w:t xml:space="preserve"> </w:t>
      </w:r>
      <w:proofErr w:type="gramStart"/>
      <w:r w:rsidRPr="0039169E">
        <w:rPr>
          <w:rFonts w:cs="Arial"/>
        </w:rPr>
        <w:t>/  False</w:t>
      </w:r>
      <w:proofErr w:type="gramEnd"/>
    </w:p>
    <w:p w14:paraId="59C84331" w14:textId="77777777" w:rsidR="0039169E" w:rsidRPr="0039169E" w:rsidRDefault="0039169E" w:rsidP="0039169E">
      <w:pPr>
        <w:rPr>
          <w:rFonts w:cs="Arial"/>
        </w:rPr>
      </w:pPr>
    </w:p>
    <w:p w14:paraId="72C693BA" w14:textId="77777777" w:rsidR="0039169E" w:rsidRPr="0039169E" w:rsidRDefault="0039169E" w:rsidP="0039169E">
      <w:pPr>
        <w:pStyle w:val="ListParagraph"/>
        <w:numPr>
          <w:ilvl w:val="0"/>
          <w:numId w:val="3"/>
        </w:numPr>
        <w:rPr>
          <w:rFonts w:cs="Arial"/>
        </w:rPr>
      </w:pPr>
      <w:r w:rsidRPr="0039169E">
        <w:rPr>
          <w:rFonts w:cs="Arial"/>
        </w:rPr>
        <w:t>NPT is more accurate than the traditional INR test</w:t>
      </w:r>
    </w:p>
    <w:p w14:paraId="471E3A1C" w14:textId="77777777" w:rsidR="0039169E" w:rsidRPr="0039169E" w:rsidRDefault="0039169E" w:rsidP="0039169E">
      <w:pPr>
        <w:rPr>
          <w:rFonts w:cs="Arial"/>
        </w:rPr>
      </w:pPr>
    </w:p>
    <w:p w14:paraId="6DA8219B" w14:textId="77777777" w:rsidR="0039169E" w:rsidRPr="0039169E" w:rsidRDefault="0039169E" w:rsidP="0039169E">
      <w:pPr>
        <w:ind w:firstLine="720"/>
        <w:rPr>
          <w:rFonts w:cs="Arial"/>
          <w:b/>
        </w:rPr>
      </w:pPr>
      <w:r w:rsidRPr="0039169E">
        <w:rPr>
          <w:rFonts w:cs="Arial"/>
        </w:rPr>
        <w:t xml:space="preserve">True   </w:t>
      </w:r>
      <w:proofErr w:type="gramStart"/>
      <w:r w:rsidRPr="0039169E">
        <w:rPr>
          <w:rFonts w:cs="Arial"/>
          <w:b/>
        </w:rPr>
        <w:t>/   False</w:t>
      </w:r>
      <w:proofErr w:type="gramEnd"/>
    </w:p>
    <w:p w14:paraId="661E248D" w14:textId="77777777" w:rsidR="0039169E" w:rsidRPr="0039169E" w:rsidRDefault="0039169E" w:rsidP="0039169E">
      <w:pPr>
        <w:rPr>
          <w:rFonts w:cs="Arial"/>
        </w:rPr>
      </w:pPr>
    </w:p>
    <w:p w14:paraId="2D6D2F22" w14:textId="77777777" w:rsidR="0039169E" w:rsidRPr="0039169E" w:rsidRDefault="0039169E" w:rsidP="0039169E">
      <w:pPr>
        <w:rPr>
          <w:rFonts w:cs="Arial"/>
        </w:rPr>
      </w:pPr>
    </w:p>
    <w:p w14:paraId="04A5774B" w14:textId="77777777" w:rsidR="004E02C2" w:rsidRDefault="0039169E" w:rsidP="0039169E">
      <w:pPr>
        <w:rPr>
          <w:rFonts w:cs="Helvetica"/>
        </w:rPr>
      </w:pPr>
      <w:r w:rsidRPr="0039169E">
        <w:rPr>
          <w:b/>
          <w:color w:val="0000FF"/>
        </w:rPr>
        <w:t>Near-patient testing (NPT) measures your INR using a</w:t>
      </w:r>
      <w:r w:rsidRPr="0039169E">
        <w:rPr>
          <w:rFonts w:cs="Helvetica"/>
          <w:b/>
          <w:color w:val="0000FF"/>
        </w:rPr>
        <w:t xml:space="preserve"> small, portable meter. It is as accurate as, </w:t>
      </w:r>
      <w:r>
        <w:rPr>
          <w:rFonts w:cs="Helvetica"/>
          <w:b/>
          <w:color w:val="0000FF"/>
        </w:rPr>
        <w:t>and</w:t>
      </w:r>
      <w:r w:rsidRPr="0039169E">
        <w:rPr>
          <w:rFonts w:cs="Helvetica"/>
          <w:b/>
          <w:color w:val="0000FF"/>
        </w:rPr>
        <w:t xml:space="preserve"> quicker than</w:t>
      </w:r>
      <w:r>
        <w:rPr>
          <w:rFonts w:cs="Helvetica"/>
          <w:b/>
          <w:color w:val="0000FF"/>
        </w:rPr>
        <w:t>,</w:t>
      </w:r>
      <w:r w:rsidRPr="0039169E">
        <w:rPr>
          <w:rFonts w:cs="Helvetica"/>
          <w:b/>
          <w:color w:val="0000FF"/>
        </w:rPr>
        <w:t xml:space="preserve"> a traditional INR test.</w:t>
      </w:r>
      <w:r>
        <w:rPr>
          <w:rFonts w:cs="Helvetica"/>
        </w:rPr>
        <w:t xml:space="preserve"> </w:t>
      </w:r>
    </w:p>
    <w:p w14:paraId="16D325CE" w14:textId="77777777" w:rsidR="004E02C2" w:rsidRDefault="004E02C2" w:rsidP="0039169E">
      <w:pPr>
        <w:rPr>
          <w:rFonts w:cs="Helvetica"/>
        </w:rPr>
      </w:pPr>
    </w:p>
    <w:p w14:paraId="50B5F322" w14:textId="5ADE2235" w:rsidR="0039169E" w:rsidRPr="0039169E" w:rsidRDefault="0039169E" w:rsidP="0039169E">
      <w:pPr>
        <w:rPr>
          <w:rFonts w:cs="Arial"/>
        </w:rPr>
      </w:pPr>
      <w:r w:rsidRPr="0039169E">
        <w:rPr>
          <w:rFonts w:cs="Arial"/>
        </w:rPr>
        <w:t>b) Which of the following factors may result in a false INR reading (please select all that apply)?</w:t>
      </w:r>
    </w:p>
    <w:p w14:paraId="6F3D39A3" w14:textId="77777777" w:rsidR="0039169E" w:rsidRPr="0039169E" w:rsidRDefault="0039169E" w:rsidP="0039169E">
      <w:pPr>
        <w:rPr>
          <w:rFonts w:cs="Arial"/>
        </w:rPr>
      </w:pPr>
    </w:p>
    <w:p w14:paraId="1AD91DB3" w14:textId="77777777" w:rsidR="0039169E" w:rsidRPr="0039169E" w:rsidRDefault="0039169E" w:rsidP="0039169E">
      <w:pPr>
        <w:pStyle w:val="ListParagraph"/>
        <w:numPr>
          <w:ilvl w:val="0"/>
          <w:numId w:val="4"/>
        </w:numPr>
        <w:rPr>
          <w:rFonts w:cs="Arial"/>
          <w:b/>
        </w:rPr>
      </w:pPr>
      <w:r w:rsidRPr="0039169E">
        <w:rPr>
          <w:rFonts w:cs="Arial"/>
          <w:b/>
        </w:rPr>
        <w:t>If you are anaemic</w:t>
      </w:r>
    </w:p>
    <w:p w14:paraId="16551CB1" w14:textId="77777777" w:rsidR="0039169E" w:rsidRPr="0039169E" w:rsidRDefault="0039169E" w:rsidP="0039169E">
      <w:pPr>
        <w:pStyle w:val="ListParagraph"/>
        <w:numPr>
          <w:ilvl w:val="0"/>
          <w:numId w:val="4"/>
        </w:numPr>
        <w:rPr>
          <w:rFonts w:cs="Arial"/>
        </w:rPr>
      </w:pPr>
      <w:r w:rsidRPr="0039169E">
        <w:rPr>
          <w:rFonts w:cs="Arial"/>
        </w:rPr>
        <w:t>Hot weather</w:t>
      </w:r>
    </w:p>
    <w:p w14:paraId="5A3A82C6" w14:textId="77777777" w:rsidR="0039169E" w:rsidRPr="0039169E" w:rsidRDefault="0039169E" w:rsidP="0039169E">
      <w:pPr>
        <w:pStyle w:val="ListParagraph"/>
        <w:numPr>
          <w:ilvl w:val="0"/>
          <w:numId w:val="4"/>
        </w:numPr>
        <w:rPr>
          <w:rFonts w:cs="Arial"/>
          <w:b/>
        </w:rPr>
      </w:pPr>
      <w:r w:rsidRPr="0039169E">
        <w:rPr>
          <w:rFonts w:cs="Arial"/>
          <w:b/>
        </w:rPr>
        <w:t>Squeezing your finger to get a blood sample</w:t>
      </w:r>
    </w:p>
    <w:p w14:paraId="11B7C2EB" w14:textId="77777777" w:rsidR="0039169E" w:rsidRPr="0039169E" w:rsidRDefault="0039169E" w:rsidP="0039169E">
      <w:pPr>
        <w:pStyle w:val="ListParagraph"/>
        <w:numPr>
          <w:ilvl w:val="0"/>
          <w:numId w:val="4"/>
        </w:numPr>
        <w:rPr>
          <w:rFonts w:cs="Arial"/>
        </w:rPr>
      </w:pPr>
      <w:r w:rsidRPr="0039169E">
        <w:rPr>
          <w:rFonts w:cs="Arial"/>
        </w:rPr>
        <w:t>Cold weather</w:t>
      </w:r>
    </w:p>
    <w:p w14:paraId="51BD74CE" w14:textId="77777777" w:rsidR="0039169E" w:rsidRPr="0039169E" w:rsidRDefault="0039169E" w:rsidP="0039169E">
      <w:pPr>
        <w:pStyle w:val="ListParagraph"/>
        <w:numPr>
          <w:ilvl w:val="0"/>
          <w:numId w:val="4"/>
        </w:numPr>
        <w:rPr>
          <w:rFonts w:cs="Arial"/>
        </w:rPr>
      </w:pPr>
      <w:r w:rsidRPr="0039169E">
        <w:rPr>
          <w:rFonts w:cs="Arial"/>
        </w:rPr>
        <w:t>High blood pressure</w:t>
      </w:r>
    </w:p>
    <w:p w14:paraId="6C36EEF5" w14:textId="77777777" w:rsidR="0039169E" w:rsidRDefault="0039169E" w:rsidP="0039169E">
      <w:pPr>
        <w:rPr>
          <w:rFonts w:cs="Arial"/>
          <w:i/>
        </w:rPr>
      </w:pPr>
    </w:p>
    <w:p w14:paraId="127A0AF8" w14:textId="77777777" w:rsidR="0039169E" w:rsidRDefault="0039169E" w:rsidP="0039169E"/>
    <w:p w14:paraId="6F03772D" w14:textId="77777777" w:rsidR="0039169E" w:rsidRPr="00667EEF" w:rsidRDefault="0039169E" w:rsidP="0039169E">
      <w:pPr>
        <w:rPr>
          <w:rFonts w:cs="Lucida Grande"/>
          <w:b/>
          <w:color w:val="0000FF"/>
        </w:rPr>
      </w:pPr>
      <w:r w:rsidRPr="00667EEF">
        <w:rPr>
          <w:rFonts w:cs="Lucida Grande"/>
          <w:b/>
          <w:color w:val="0000FF"/>
        </w:rPr>
        <w:t xml:space="preserve">You should never </w:t>
      </w:r>
      <w:r w:rsidRPr="00667EEF">
        <w:rPr>
          <w:b/>
          <w:color w:val="0000FF"/>
        </w:rPr>
        <w:t xml:space="preserve">squeeze your finger when trying to get a blood sample as this can result in a false INR reading. </w:t>
      </w:r>
      <w:r w:rsidR="00667EEF" w:rsidRPr="00667EEF">
        <w:rPr>
          <w:b/>
          <w:color w:val="0000FF"/>
        </w:rPr>
        <w:t xml:space="preserve"> Med</w:t>
      </w:r>
      <w:r w:rsidRPr="00667EEF">
        <w:rPr>
          <w:b/>
          <w:color w:val="0000FF"/>
        </w:rPr>
        <w:t>ical conditions may interfere</w:t>
      </w:r>
      <w:r w:rsidR="00667EEF" w:rsidRPr="00667EEF">
        <w:rPr>
          <w:b/>
          <w:color w:val="0000FF"/>
        </w:rPr>
        <w:t xml:space="preserve"> with the </w:t>
      </w:r>
      <w:proofErr w:type="spellStart"/>
      <w:r w:rsidR="00667EEF" w:rsidRPr="00667EEF">
        <w:rPr>
          <w:b/>
          <w:color w:val="0000FF"/>
        </w:rPr>
        <w:t>fingerprick</w:t>
      </w:r>
      <w:proofErr w:type="spellEnd"/>
      <w:r w:rsidR="00667EEF" w:rsidRPr="00667EEF">
        <w:rPr>
          <w:b/>
          <w:color w:val="0000FF"/>
        </w:rPr>
        <w:t xml:space="preserve"> INR test </w:t>
      </w:r>
      <w:r w:rsidRPr="00667EEF">
        <w:rPr>
          <w:b/>
          <w:color w:val="0000FF"/>
        </w:rPr>
        <w:t xml:space="preserve">include cancer, iron deficiency </w:t>
      </w:r>
      <w:proofErr w:type="spellStart"/>
      <w:r w:rsidRPr="00667EEF">
        <w:rPr>
          <w:b/>
          <w:color w:val="0000FF"/>
        </w:rPr>
        <w:t>anaemia</w:t>
      </w:r>
      <w:proofErr w:type="spellEnd"/>
      <w:r w:rsidRPr="00667EEF">
        <w:rPr>
          <w:b/>
          <w:color w:val="0000FF"/>
        </w:rPr>
        <w:t xml:space="preserve"> and </w:t>
      </w:r>
      <w:r w:rsidRPr="00667EEF">
        <w:rPr>
          <w:rFonts w:cs="Arial"/>
          <w:b/>
          <w:color w:val="0000FF"/>
        </w:rPr>
        <w:t>anti-phospholipid syndrome or antibodies.</w:t>
      </w:r>
      <w:r w:rsidRPr="00667EEF">
        <w:rPr>
          <w:rFonts w:cs="Lucida Grande"/>
          <w:b/>
          <w:color w:val="0000FF"/>
        </w:rPr>
        <w:t xml:space="preserve"> </w:t>
      </w:r>
    </w:p>
    <w:p w14:paraId="72FFE431" w14:textId="77777777" w:rsidR="00667EEF" w:rsidRPr="0039169E" w:rsidRDefault="00667EEF" w:rsidP="0039169E">
      <w:pPr>
        <w:rPr>
          <w:rFonts w:cs="Arial"/>
          <w:i/>
        </w:rPr>
      </w:pPr>
    </w:p>
    <w:p w14:paraId="59A0D205" w14:textId="77777777" w:rsidR="004E02C2" w:rsidRDefault="004E02C2">
      <w:pPr>
        <w:rPr>
          <w:rFonts w:cs="Arial"/>
        </w:rPr>
      </w:pPr>
      <w:r>
        <w:rPr>
          <w:rFonts w:cs="Arial"/>
        </w:rPr>
        <w:br w:type="page"/>
      </w:r>
    </w:p>
    <w:p w14:paraId="5DE22CE7" w14:textId="3D5DFC32" w:rsidR="0039169E" w:rsidRPr="0039169E" w:rsidRDefault="0039169E" w:rsidP="0039169E">
      <w:pPr>
        <w:rPr>
          <w:rFonts w:cs="Arial"/>
        </w:rPr>
      </w:pPr>
      <w:r w:rsidRPr="0039169E">
        <w:rPr>
          <w:rFonts w:cs="Arial"/>
        </w:rPr>
        <w:t xml:space="preserve">c) Which of the following might be able to help you if you had a technical problem with your </w:t>
      </w:r>
      <w:proofErr w:type="spellStart"/>
      <w:r w:rsidRPr="0039169E">
        <w:rPr>
          <w:rFonts w:cs="Arial"/>
        </w:rPr>
        <w:t>coagulometer</w:t>
      </w:r>
      <w:proofErr w:type="spellEnd"/>
      <w:r w:rsidRPr="0039169E">
        <w:rPr>
          <w:rFonts w:cs="Arial"/>
        </w:rPr>
        <w:t>? (</w:t>
      </w:r>
      <w:proofErr w:type="gramStart"/>
      <w:r w:rsidRPr="0039169E">
        <w:rPr>
          <w:rFonts w:cs="Arial"/>
        </w:rPr>
        <w:t>please</w:t>
      </w:r>
      <w:proofErr w:type="gramEnd"/>
      <w:r w:rsidRPr="0039169E">
        <w:rPr>
          <w:rFonts w:cs="Arial"/>
        </w:rPr>
        <w:t xml:space="preserve"> tick all that may apply)</w:t>
      </w:r>
    </w:p>
    <w:p w14:paraId="48E1728F" w14:textId="77777777" w:rsidR="0039169E" w:rsidRPr="0039169E" w:rsidRDefault="0039169E" w:rsidP="0039169E">
      <w:pPr>
        <w:rPr>
          <w:rFonts w:cs="Arial"/>
          <w:b/>
        </w:rPr>
      </w:pPr>
    </w:p>
    <w:p w14:paraId="0BF4AD39" w14:textId="77777777" w:rsidR="0039169E" w:rsidRPr="0039169E" w:rsidRDefault="0039169E" w:rsidP="0039169E">
      <w:pPr>
        <w:rPr>
          <w:rFonts w:cs="Arial"/>
          <w:b/>
        </w:rPr>
      </w:pPr>
      <w:proofErr w:type="spellStart"/>
      <w:r w:rsidRPr="0039169E">
        <w:rPr>
          <w:rFonts w:cs="Arial"/>
          <w:b/>
        </w:rPr>
        <w:t>i</w:t>
      </w:r>
      <w:proofErr w:type="spellEnd"/>
      <w:r w:rsidRPr="0039169E">
        <w:rPr>
          <w:rFonts w:cs="Arial"/>
          <w:b/>
        </w:rPr>
        <w:t>) Your anticoagulation healthcare professional</w:t>
      </w:r>
    </w:p>
    <w:p w14:paraId="44A60BF2" w14:textId="77777777" w:rsidR="0039169E" w:rsidRPr="0039169E" w:rsidRDefault="0039169E" w:rsidP="0039169E">
      <w:pPr>
        <w:rPr>
          <w:rFonts w:cs="Arial"/>
          <w:b/>
        </w:rPr>
      </w:pPr>
    </w:p>
    <w:p w14:paraId="31250B25" w14:textId="77777777" w:rsidR="0039169E" w:rsidRPr="0039169E" w:rsidRDefault="0039169E" w:rsidP="0039169E">
      <w:pPr>
        <w:rPr>
          <w:rFonts w:cs="Arial"/>
          <w:b/>
        </w:rPr>
      </w:pPr>
      <w:r w:rsidRPr="0039169E">
        <w:rPr>
          <w:rFonts w:cs="Arial"/>
          <w:b/>
        </w:rPr>
        <w:t xml:space="preserve">ii) The manufacturer of your </w:t>
      </w:r>
      <w:proofErr w:type="spellStart"/>
      <w:r w:rsidRPr="0039169E">
        <w:rPr>
          <w:rFonts w:cs="Arial"/>
          <w:b/>
        </w:rPr>
        <w:t>coagulometer</w:t>
      </w:r>
      <w:proofErr w:type="spellEnd"/>
    </w:p>
    <w:p w14:paraId="7529682C" w14:textId="77777777" w:rsidR="0039169E" w:rsidRPr="0039169E" w:rsidRDefault="0039169E" w:rsidP="0039169E">
      <w:pPr>
        <w:rPr>
          <w:rFonts w:cs="Arial"/>
          <w:b/>
        </w:rPr>
      </w:pPr>
    </w:p>
    <w:p w14:paraId="508E691A" w14:textId="77777777" w:rsidR="0039169E" w:rsidRPr="0039169E" w:rsidRDefault="0039169E" w:rsidP="0039169E">
      <w:pPr>
        <w:rPr>
          <w:rFonts w:cs="Arial"/>
          <w:b/>
        </w:rPr>
      </w:pPr>
      <w:r w:rsidRPr="0039169E">
        <w:rPr>
          <w:rFonts w:cs="Arial"/>
          <w:b/>
        </w:rPr>
        <w:t xml:space="preserve">iii) Your </w:t>
      </w:r>
      <w:proofErr w:type="spellStart"/>
      <w:r w:rsidRPr="0039169E">
        <w:rPr>
          <w:rFonts w:cs="Arial"/>
          <w:b/>
        </w:rPr>
        <w:t>coagulometer</w:t>
      </w:r>
      <w:proofErr w:type="spellEnd"/>
      <w:r w:rsidRPr="0039169E">
        <w:rPr>
          <w:rFonts w:cs="Arial"/>
          <w:b/>
        </w:rPr>
        <w:t xml:space="preserve"> user manual</w:t>
      </w:r>
    </w:p>
    <w:p w14:paraId="0262F3E0" w14:textId="77777777" w:rsidR="0039169E" w:rsidRDefault="0039169E" w:rsidP="0039169E">
      <w:pPr>
        <w:rPr>
          <w:rFonts w:cs="Arial"/>
          <w:b/>
        </w:rPr>
      </w:pPr>
    </w:p>
    <w:p w14:paraId="29327B4B" w14:textId="77777777" w:rsidR="00667EEF" w:rsidRPr="00667EEF" w:rsidRDefault="00667EEF" w:rsidP="00667EEF">
      <w:pPr>
        <w:rPr>
          <w:rFonts w:cs="Arial"/>
          <w:b/>
          <w:color w:val="0000FF"/>
        </w:rPr>
      </w:pPr>
      <w:r w:rsidRPr="00667EEF">
        <w:rPr>
          <w:rFonts w:cs="Arial"/>
          <w:b/>
          <w:color w:val="0000FF"/>
        </w:rPr>
        <w:t xml:space="preserve">If you have a technical problem with your </w:t>
      </w:r>
      <w:proofErr w:type="spellStart"/>
      <w:r w:rsidRPr="00667EEF">
        <w:rPr>
          <w:rFonts w:cs="Arial"/>
          <w:b/>
          <w:color w:val="0000FF"/>
        </w:rPr>
        <w:t>coagulometer</w:t>
      </w:r>
      <w:proofErr w:type="spellEnd"/>
      <w:r w:rsidRPr="00667EEF">
        <w:rPr>
          <w:rFonts w:cs="Arial"/>
          <w:b/>
          <w:color w:val="0000FF"/>
        </w:rPr>
        <w:t>, the following sources of information are available:</w:t>
      </w:r>
    </w:p>
    <w:p w14:paraId="10B0B874" w14:textId="77777777" w:rsidR="00667EEF" w:rsidRPr="00667EEF" w:rsidRDefault="00667EEF" w:rsidP="00667EEF">
      <w:pPr>
        <w:pStyle w:val="ListParagraph"/>
        <w:numPr>
          <w:ilvl w:val="0"/>
          <w:numId w:val="5"/>
        </w:numPr>
        <w:rPr>
          <w:rFonts w:cs="Arial"/>
          <w:b/>
          <w:color w:val="0000FF"/>
          <w:lang w:val="en-US"/>
        </w:rPr>
      </w:pPr>
      <w:r w:rsidRPr="00667EEF">
        <w:rPr>
          <w:rFonts w:cs="Arial"/>
          <w:b/>
          <w:color w:val="0000FF"/>
          <w:lang w:val="en-US"/>
        </w:rPr>
        <w:t>The user manual you received with your machine. This may tell you the reason for the error message.</w:t>
      </w:r>
    </w:p>
    <w:p w14:paraId="66A0FA34" w14:textId="77777777" w:rsidR="00667EEF" w:rsidRPr="00667EEF" w:rsidRDefault="00667EEF" w:rsidP="00667EEF">
      <w:pPr>
        <w:pStyle w:val="ListParagraph"/>
        <w:numPr>
          <w:ilvl w:val="0"/>
          <w:numId w:val="5"/>
        </w:numPr>
        <w:rPr>
          <w:rFonts w:cs="Arial"/>
          <w:b/>
          <w:color w:val="0000FF"/>
          <w:lang w:val="en-US"/>
        </w:rPr>
      </w:pPr>
      <w:r w:rsidRPr="00667EEF">
        <w:rPr>
          <w:rFonts w:cs="Arial"/>
          <w:b/>
          <w:color w:val="0000FF"/>
          <w:lang w:val="en-US"/>
        </w:rPr>
        <w:t xml:space="preserve">The helpline for the </w:t>
      </w:r>
      <w:proofErr w:type="spellStart"/>
      <w:r w:rsidRPr="00667EEF">
        <w:rPr>
          <w:rFonts w:cs="Arial"/>
          <w:b/>
          <w:color w:val="0000FF"/>
          <w:lang w:val="en-US"/>
        </w:rPr>
        <w:t>coagulometer</w:t>
      </w:r>
      <w:proofErr w:type="spellEnd"/>
      <w:r w:rsidRPr="00667EEF">
        <w:rPr>
          <w:rFonts w:cs="Arial"/>
          <w:b/>
          <w:color w:val="0000FF"/>
          <w:lang w:val="en-US"/>
        </w:rPr>
        <w:t xml:space="preserve"> manufacturer (contact details available from your product literature or from the manufacturer’s website above)</w:t>
      </w:r>
    </w:p>
    <w:p w14:paraId="48AB8258" w14:textId="77777777" w:rsidR="00667EEF" w:rsidRPr="00667EEF" w:rsidRDefault="00667EEF" w:rsidP="00667EEF">
      <w:pPr>
        <w:pStyle w:val="ListParagraph"/>
        <w:numPr>
          <w:ilvl w:val="0"/>
          <w:numId w:val="5"/>
        </w:numPr>
        <w:rPr>
          <w:rFonts w:cs="Arial"/>
          <w:b/>
          <w:color w:val="0000FF"/>
          <w:lang w:val="en-US"/>
        </w:rPr>
      </w:pPr>
      <w:r w:rsidRPr="00667EEF">
        <w:rPr>
          <w:rFonts w:cs="Arial"/>
          <w:b/>
          <w:color w:val="0000FF"/>
          <w:lang w:val="en-US"/>
        </w:rPr>
        <w:t>The healthcare professional who oversees your anticoagulation</w:t>
      </w:r>
    </w:p>
    <w:p w14:paraId="76B4418F" w14:textId="77777777" w:rsidR="00667EEF" w:rsidRPr="0039169E" w:rsidRDefault="00667EEF" w:rsidP="0039169E">
      <w:pPr>
        <w:rPr>
          <w:rFonts w:cs="Arial"/>
          <w:b/>
        </w:rPr>
      </w:pPr>
    </w:p>
    <w:p w14:paraId="7C43F1BF" w14:textId="77777777" w:rsidR="0039169E" w:rsidRPr="0039169E" w:rsidRDefault="0039169E" w:rsidP="0039169E">
      <w:pPr>
        <w:rPr>
          <w:rFonts w:cs="Arial"/>
        </w:rPr>
      </w:pPr>
      <w:r w:rsidRPr="0039169E">
        <w:rPr>
          <w:rFonts w:cs="Arial"/>
        </w:rPr>
        <w:t>d) You can dispose of your blood lancets, test strips and cotton wool with your household waste?</w:t>
      </w:r>
    </w:p>
    <w:p w14:paraId="559E34AE" w14:textId="77777777" w:rsidR="0039169E" w:rsidRPr="00A7457B" w:rsidRDefault="0039169E" w:rsidP="0039169E">
      <w:pPr>
        <w:rPr>
          <w:rFonts w:cs="Arial"/>
          <w:b/>
          <w:highlight w:val="yellow"/>
        </w:rPr>
      </w:pPr>
    </w:p>
    <w:p w14:paraId="3157E0A3" w14:textId="77777777" w:rsidR="0039169E" w:rsidRDefault="0039169E" w:rsidP="0039169E">
      <w:pPr>
        <w:ind w:firstLine="720"/>
        <w:rPr>
          <w:rFonts w:cs="Arial"/>
          <w:b/>
        </w:rPr>
      </w:pPr>
      <w:r w:rsidRPr="00667EEF">
        <w:rPr>
          <w:rFonts w:cs="Arial"/>
        </w:rPr>
        <w:t xml:space="preserve">True  </w:t>
      </w:r>
      <w:proofErr w:type="gramStart"/>
      <w:r w:rsidRPr="00667EEF">
        <w:rPr>
          <w:rFonts w:cs="Arial"/>
        </w:rPr>
        <w:t xml:space="preserve">/  </w:t>
      </w:r>
      <w:r w:rsidRPr="00667EEF">
        <w:rPr>
          <w:rFonts w:cs="Arial"/>
          <w:b/>
        </w:rPr>
        <w:t>False</w:t>
      </w:r>
      <w:proofErr w:type="gramEnd"/>
    </w:p>
    <w:p w14:paraId="1351967F" w14:textId="77777777" w:rsidR="00667EEF" w:rsidRDefault="00667EEF" w:rsidP="0039169E">
      <w:pPr>
        <w:ind w:firstLine="720"/>
        <w:rPr>
          <w:rFonts w:cs="Arial"/>
          <w:b/>
        </w:rPr>
      </w:pPr>
    </w:p>
    <w:p w14:paraId="3C075257" w14:textId="77777777" w:rsidR="00667EEF" w:rsidRPr="00667EEF" w:rsidRDefault="00667EEF" w:rsidP="00667EEF">
      <w:pPr>
        <w:rPr>
          <w:rFonts w:cs="Arial"/>
          <w:b/>
          <w:color w:val="0000FF"/>
        </w:rPr>
      </w:pPr>
      <w:r w:rsidRPr="00667EEF">
        <w:rPr>
          <w:rFonts w:cs="Arial"/>
          <w:b/>
          <w:color w:val="0000FF"/>
        </w:rPr>
        <w:t xml:space="preserve">You should never dispose of blood lancets, strips and cotton wool in your household waste. Instead, you should put these used items in a sharps bin. </w:t>
      </w:r>
    </w:p>
    <w:p w14:paraId="7FEEA307" w14:textId="77777777" w:rsidR="00667EEF" w:rsidRPr="00042E30" w:rsidRDefault="00667EEF" w:rsidP="0039169E">
      <w:pPr>
        <w:ind w:firstLine="720"/>
        <w:rPr>
          <w:rFonts w:cs="Arial"/>
          <w:b/>
        </w:rPr>
      </w:pPr>
    </w:p>
    <w:p w14:paraId="09A5EB14" w14:textId="77777777" w:rsidR="004E02C2" w:rsidRDefault="004E02C2" w:rsidP="007F6030">
      <w:pPr>
        <w:rPr>
          <w:rFonts w:cs="Lucida Grande"/>
          <w:b/>
          <w:color w:val="000000"/>
        </w:rPr>
      </w:pPr>
    </w:p>
    <w:p w14:paraId="254D12F2" w14:textId="77777777" w:rsidR="004E02C2" w:rsidRDefault="004E02C2">
      <w:pPr>
        <w:rPr>
          <w:rFonts w:cs="Lucida Grande"/>
          <w:b/>
          <w:color w:val="000000"/>
        </w:rPr>
      </w:pPr>
      <w:r>
        <w:rPr>
          <w:rFonts w:cs="Lucida Grande"/>
          <w:b/>
          <w:color w:val="000000"/>
        </w:rPr>
        <w:br w:type="page"/>
      </w:r>
    </w:p>
    <w:p w14:paraId="00F13211" w14:textId="02DAF747" w:rsidR="007F6030" w:rsidRPr="00BA7A88" w:rsidRDefault="00BA7A88" w:rsidP="007F6030">
      <w:pPr>
        <w:rPr>
          <w:b/>
        </w:rPr>
      </w:pPr>
      <w:r w:rsidRPr="00BA7A88">
        <w:rPr>
          <w:rFonts w:cs="Lucida Grande"/>
          <w:b/>
          <w:color w:val="000000"/>
        </w:rPr>
        <w:t>3. How oral anticoagulants (warfarin) affect blood clotting</w:t>
      </w:r>
    </w:p>
    <w:p w14:paraId="66A6E748" w14:textId="77777777" w:rsidR="00BA7A88" w:rsidRDefault="00BA7A88" w:rsidP="007F6030">
      <w:pPr>
        <w:rPr>
          <w:b/>
        </w:rPr>
      </w:pPr>
    </w:p>
    <w:p w14:paraId="22887C2B" w14:textId="6D929988" w:rsidR="00BA7A88" w:rsidRPr="00EB007C" w:rsidRDefault="00BA7A88" w:rsidP="00BA7A88">
      <w:r>
        <w:t>a</w:t>
      </w:r>
      <w:r w:rsidRPr="00EB007C">
        <w:t>) What are the main components of blood? : (Please tick the response that you think best answers this question)</w:t>
      </w:r>
    </w:p>
    <w:p w14:paraId="69104939" w14:textId="77777777" w:rsidR="00BA7A88" w:rsidRPr="00EB007C" w:rsidRDefault="00BA7A88" w:rsidP="00BA7A88"/>
    <w:p w14:paraId="30D5F41D" w14:textId="77777777" w:rsidR="00BA7A88" w:rsidRPr="00EB007C" w:rsidRDefault="00BA7A88" w:rsidP="00BA7A88">
      <w:proofErr w:type="spellStart"/>
      <w:r w:rsidRPr="00EB007C">
        <w:t>i</w:t>
      </w:r>
      <w:proofErr w:type="spellEnd"/>
      <w:r w:rsidRPr="00EB007C">
        <w:t>) Red cells, white cells, grey matter, plasma</w:t>
      </w:r>
    </w:p>
    <w:p w14:paraId="1B02BF4D" w14:textId="77777777" w:rsidR="00BA7A88" w:rsidRPr="00EB007C" w:rsidRDefault="00BA7A88" w:rsidP="00BA7A88"/>
    <w:p w14:paraId="53719A61" w14:textId="77777777" w:rsidR="00BA7A88" w:rsidRPr="00EB007C" w:rsidRDefault="00BA7A88" w:rsidP="00BA7A88">
      <w:pPr>
        <w:rPr>
          <w:b/>
        </w:rPr>
      </w:pPr>
      <w:r w:rsidRPr="00EB007C">
        <w:rPr>
          <w:b/>
        </w:rPr>
        <w:t>ii) Red cells, white cells, platelets, plasma</w:t>
      </w:r>
    </w:p>
    <w:p w14:paraId="483C57ED" w14:textId="77777777" w:rsidR="00BA7A88" w:rsidRPr="00EB007C" w:rsidRDefault="00BA7A88" w:rsidP="00BA7A88"/>
    <w:p w14:paraId="4E05ED06" w14:textId="77777777" w:rsidR="00BA7A88" w:rsidRDefault="00BA7A88" w:rsidP="00BA7A88">
      <w:r w:rsidRPr="00EB007C">
        <w:t>iii) Red cells, white cells, platelets, histamine</w:t>
      </w:r>
    </w:p>
    <w:p w14:paraId="2C18E42E" w14:textId="77777777" w:rsidR="00BA7A88" w:rsidRDefault="00BA7A88" w:rsidP="00BA7A88"/>
    <w:p w14:paraId="51F6703B" w14:textId="696D84DB" w:rsidR="00BA7A88" w:rsidRPr="00BA7A88" w:rsidRDefault="00BA7A88" w:rsidP="00BA7A88">
      <w:pPr>
        <w:rPr>
          <w:b/>
          <w:color w:val="0000FF"/>
        </w:rPr>
      </w:pPr>
      <w:r w:rsidRPr="00BA7A88">
        <w:rPr>
          <w:b/>
          <w:color w:val="0000FF"/>
        </w:rPr>
        <w:t>Blood is made up of plasma, in which three types of cells float - red cells, white cells and platelets.</w:t>
      </w:r>
    </w:p>
    <w:p w14:paraId="5462D56C" w14:textId="77777777" w:rsidR="00BA7A88" w:rsidRPr="00EB007C" w:rsidRDefault="00BA7A88" w:rsidP="00BA7A88">
      <w:pPr>
        <w:widowControl w:val="0"/>
        <w:autoSpaceDE w:val="0"/>
        <w:autoSpaceDN w:val="0"/>
        <w:adjustRightInd w:val="0"/>
        <w:rPr>
          <w:rFonts w:cs="Arial"/>
        </w:rPr>
      </w:pPr>
    </w:p>
    <w:p w14:paraId="6EA26CB2" w14:textId="77777777" w:rsidR="00BA7A88" w:rsidRPr="00EB007C" w:rsidRDefault="00BA7A88" w:rsidP="00BA7A88">
      <w:r w:rsidRPr="00EB007C">
        <w:t>b) Platelets help my blood to clot</w:t>
      </w:r>
    </w:p>
    <w:p w14:paraId="6830C80C" w14:textId="77777777" w:rsidR="00BA7A88" w:rsidRPr="00EB007C" w:rsidRDefault="00BA7A88" w:rsidP="00BA7A88"/>
    <w:p w14:paraId="3277570B" w14:textId="77777777" w:rsidR="00BA7A88" w:rsidRPr="00EB007C" w:rsidRDefault="00BA7A88" w:rsidP="00BA7A88">
      <w:r w:rsidRPr="00EB007C">
        <w:rPr>
          <w:b/>
        </w:rPr>
        <w:t xml:space="preserve">True </w:t>
      </w:r>
      <w:r w:rsidRPr="00EB007C">
        <w:t>/ False</w:t>
      </w:r>
    </w:p>
    <w:p w14:paraId="14962A63" w14:textId="77777777" w:rsidR="00BA7A88" w:rsidRPr="00EB007C" w:rsidRDefault="00BA7A88" w:rsidP="00BA7A88"/>
    <w:p w14:paraId="35BE6904" w14:textId="77777777" w:rsidR="00BA7A88" w:rsidRPr="00EB007C" w:rsidRDefault="00BA7A88" w:rsidP="00BA7A88">
      <w:r w:rsidRPr="00EB007C">
        <w:t xml:space="preserve">c) There now follows a set of statements about how blood clots. Please can you indicate if these statements are true or </w:t>
      </w:r>
      <w:proofErr w:type="gramStart"/>
      <w:r w:rsidRPr="00EB007C">
        <w:t>false</w:t>
      </w:r>
      <w:proofErr w:type="gramEnd"/>
    </w:p>
    <w:p w14:paraId="64CF9285" w14:textId="77777777" w:rsidR="00BA7A88" w:rsidRPr="00EB007C" w:rsidRDefault="00BA7A88" w:rsidP="00BA7A88"/>
    <w:p w14:paraId="0A34F0E1" w14:textId="77777777" w:rsidR="00BA7A88" w:rsidRPr="00EB007C" w:rsidRDefault="00BA7A88" w:rsidP="00BA7A88">
      <w:proofErr w:type="spellStart"/>
      <w:r w:rsidRPr="00EB007C">
        <w:rPr>
          <w:rFonts w:cs="Arial"/>
          <w:color w:val="262626"/>
        </w:rPr>
        <w:t>i</w:t>
      </w:r>
      <w:proofErr w:type="spellEnd"/>
      <w:r w:rsidRPr="00EB007C">
        <w:rPr>
          <w:rFonts w:cs="Arial"/>
          <w:color w:val="262626"/>
        </w:rPr>
        <w:t>) When blood clots it changed from a liquid to a solid state.</w:t>
      </w:r>
    </w:p>
    <w:p w14:paraId="2C09A52E" w14:textId="77777777" w:rsidR="00BA7A88" w:rsidRPr="00EB007C" w:rsidRDefault="00BA7A88" w:rsidP="00BA7A88"/>
    <w:p w14:paraId="0912AD75" w14:textId="77777777" w:rsidR="00BA7A88" w:rsidRPr="00EB007C" w:rsidRDefault="00BA7A88" w:rsidP="00BA7A88">
      <w:r w:rsidRPr="00EB007C">
        <w:rPr>
          <w:b/>
        </w:rPr>
        <w:t xml:space="preserve">True </w:t>
      </w:r>
      <w:r w:rsidRPr="00EB007C">
        <w:t>/ False</w:t>
      </w:r>
    </w:p>
    <w:p w14:paraId="2C950984" w14:textId="77777777" w:rsidR="00BA7A88" w:rsidRPr="00EB007C" w:rsidRDefault="00BA7A88" w:rsidP="00BA7A88"/>
    <w:p w14:paraId="6C9AE6A4" w14:textId="77777777" w:rsidR="00BA7A88" w:rsidRPr="00EB007C" w:rsidRDefault="00BA7A88" w:rsidP="00BA7A88">
      <w:r w:rsidRPr="00EB007C">
        <w:rPr>
          <w:rFonts w:cs="Arial"/>
        </w:rPr>
        <w:t>ii) When you bleed, platelets in blood become 'sticky' and clump together to ‘plug’ the site of the injury.</w:t>
      </w:r>
    </w:p>
    <w:p w14:paraId="0D8F0BAE" w14:textId="77777777" w:rsidR="00BA7A88" w:rsidRPr="00EB007C" w:rsidRDefault="00BA7A88" w:rsidP="00BA7A88"/>
    <w:p w14:paraId="43BFCD7B" w14:textId="77777777" w:rsidR="00BA7A88" w:rsidRPr="00EB007C" w:rsidRDefault="00BA7A88" w:rsidP="00BA7A88">
      <w:r w:rsidRPr="00EB007C">
        <w:rPr>
          <w:b/>
        </w:rPr>
        <w:t xml:space="preserve">True </w:t>
      </w:r>
      <w:r w:rsidRPr="00EB007C">
        <w:t>/ False</w:t>
      </w:r>
    </w:p>
    <w:p w14:paraId="303AB529" w14:textId="77777777" w:rsidR="00BA7A88" w:rsidRPr="00EB007C" w:rsidRDefault="00BA7A88" w:rsidP="00BA7A88"/>
    <w:p w14:paraId="5744B8B0" w14:textId="77777777" w:rsidR="00BA7A88" w:rsidRPr="00EB007C" w:rsidRDefault="00BA7A88" w:rsidP="00BA7A88">
      <w:pPr>
        <w:widowControl w:val="0"/>
        <w:autoSpaceDE w:val="0"/>
        <w:autoSpaceDN w:val="0"/>
        <w:adjustRightInd w:val="0"/>
        <w:rPr>
          <w:rFonts w:cs="Arial"/>
        </w:rPr>
      </w:pPr>
      <w:r w:rsidRPr="00EB007C">
        <w:rPr>
          <w:rFonts w:cs="Arial"/>
        </w:rPr>
        <w:t>iii) The release of proteins called clotting factors result in the formation of fibrin, which strengthens the blood clot</w:t>
      </w:r>
    </w:p>
    <w:p w14:paraId="026E2D21" w14:textId="77777777" w:rsidR="00BA7A88" w:rsidRPr="00EB007C" w:rsidRDefault="00BA7A88" w:rsidP="00BA7A88"/>
    <w:p w14:paraId="57C601C2" w14:textId="77777777" w:rsidR="00BA7A88" w:rsidRPr="00EB007C" w:rsidRDefault="00BA7A88" w:rsidP="00BA7A88">
      <w:r w:rsidRPr="00EB007C">
        <w:rPr>
          <w:b/>
        </w:rPr>
        <w:t>True</w:t>
      </w:r>
      <w:r w:rsidRPr="00EB007C">
        <w:t xml:space="preserve"> / False</w:t>
      </w:r>
    </w:p>
    <w:p w14:paraId="623E6736" w14:textId="77777777" w:rsidR="00BA7A88" w:rsidRPr="00EB007C" w:rsidRDefault="00BA7A88" w:rsidP="00BA7A88">
      <w:pPr>
        <w:widowControl w:val="0"/>
        <w:autoSpaceDE w:val="0"/>
        <w:autoSpaceDN w:val="0"/>
        <w:adjustRightInd w:val="0"/>
      </w:pPr>
    </w:p>
    <w:p w14:paraId="0F0A7D81" w14:textId="77777777" w:rsidR="00BA7A88" w:rsidRPr="00EB007C" w:rsidRDefault="00BA7A88" w:rsidP="00BA7A88">
      <w:r w:rsidRPr="00EB007C">
        <w:t xml:space="preserve">d) Warfarin prevents my blood from clotting by doing the </w:t>
      </w:r>
      <w:proofErr w:type="gramStart"/>
      <w:r w:rsidRPr="00EB007C">
        <w:t>following :</w:t>
      </w:r>
      <w:proofErr w:type="gramEnd"/>
      <w:r w:rsidRPr="00EB007C">
        <w:t xml:space="preserve"> (Please tick the response that you think best answers this question)</w:t>
      </w:r>
    </w:p>
    <w:p w14:paraId="207D6D25" w14:textId="77777777" w:rsidR="00BA7A88" w:rsidRPr="00EB007C" w:rsidRDefault="00BA7A88" w:rsidP="00BA7A88"/>
    <w:p w14:paraId="06D0EF86" w14:textId="77777777" w:rsidR="00BA7A88" w:rsidRPr="00EB007C" w:rsidRDefault="00BA7A88" w:rsidP="00BA7A88">
      <w:proofErr w:type="spellStart"/>
      <w:r w:rsidRPr="00EB007C">
        <w:t>i</w:t>
      </w:r>
      <w:proofErr w:type="spellEnd"/>
      <w:r w:rsidRPr="00EB007C">
        <w:t>) It prevents platelets from sticking together</w:t>
      </w:r>
    </w:p>
    <w:p w14:paraId="18819B4F" w14:textId="77777777" w:rsidR="00BA7A88" w:rsidRPr="00EB007C" w:rsidRDefault="00BA7A88" w:rsidP="00BA7A88"/>
    <w:p w14:paraId="3F2FDEF2" w14:textId="77777777" w:rsidR="00BA7A88" w:rsidRPr="00EB007C" w:rsidRDefault="00BA7A88" w:rsidP="00BA7A88">
      <w:pPr>
        <w:rPr>
          <w:rFonts w:cs="Lucida Sans Unicode"/>
          <w:b/>
          <w:color w:val="131313"/>
        </w:rPr>
      </w:pPr>
      <w:r w:rsidRPr="00EB007C">
        <w:rPr>
          <w:rFonts w:cs="Lucida Sans Unicode"/>
          <w:b/>
          <w:color w:val="131313"/>
        </w:rPr>
        <w:t xml:space="preserve">ii) It prevents clotting factors from forming </w:t>
      </w:r>
    </w:p>
    <w:p w14:paraId="2A88BB10" w14:textId="77777777" w:rsidR="00BA7A88" w:rsidRPr="00EB007C" w:rsidRDefault="00BA7A88" w:rsidP="00BA7A88">
      <w:pPr>
        <w:rPr>
          <w:rFonts w:cs="Lucida Sans Unicode"/>
          <w:color w:val="131313"/>
        </w:rPr>
      </w:pPr>
    </w:p>
    <w:p w14:paraId="5A7D23C9" w14:textId="77777777" w:rsidR="00BA7A88" w:rsidRPr="003B045C" w:rsidRDefault="00BA7A88" w:rsidP="00BA7A88">
      <w:r w:rsidRPr="00EB007C">
        <w:rPr>
          <w:rFonts w:cs="Lucida Sans Unicode"/>
          <w:color w:val="131313"/>
        </w:rPr>
        <w:t>iii) It repairs the damaged blood vessel</w:t>
      </w:r>
    </w:p>
    <w:p w14:paraId="2C03A2C7" w14:textId="77777777" w:rsidR="00BA7A88" w:rsidRDefault="00BA7A88" w:rsidP="007F6030">
      <w:pPr>
        <w:rPr>
          <w:b/>
        </w:rPr>
      </w:pPr>
    </w:p>
    <w:p w14:paraId="748048BA" w14:textId="74D39B7A" w:rsidR="00150F88" w:rsidRPr="00B06195" w:rsidRDefault="00150F88" w:rsidP="00150F88">
      <w:pPr>
        <w:widowControl w:val="0"/>
        <w:autoSpaceDE w:val="0"/>
        <w:autoSpaceDN w:val="0"/>
        <w:adjustRightInd w:val="0"/>
        <w:rPr>
          <w:rFonts w:cs="Lucida Sans Unicode"/>
          <w:b/>
          <w:color w:val="0000FF"/>
        </w:rPr>
      </w:pPr>
      <w:r w:rsidRPr="00B06195">
        <w:rPr>
          <w:rFonts w:cs="Arial"/>
          <w:b/>
          <w:color w:val="0000FF"/>
        </w:rPr>
        <w:t>Vitamin K plays an essential role in making the clotting factors described above. Warfari</w:t>
      </w:r>
      <w:r w:rsidR="00B06195" w:rsidRPr="00B06195">
        <w:rPr>
          <w:rFonts w:cs="Arial"/>
          <w:b/>
          <w:color w:val="0000FF"/>
        </w:rPr>
        <w:t>n</w:t>
      </w:r>
      <w:r w:rsidRPr="00B06195">
        <w:rPr>
          <w:rFonts w:cs="Arial"/>
          <w:b/>
          <w:color w:val="0000FF"/>
        </w:rPr>
        <w:t xml:space="preserve"> blocks vitamin K, preventing these clotting factors from forming.  </w:t>
      </w:r>
      <w:r w:rsidRPr="00B06195">
        <w:rPr>
          <w:rFonts w:cs="Lucida Sans Unicode"/>
          <w:b/>
          <w:color w:val="0000FF"/>
        </w:rPr>
        <w:t xml:space="preserve">This then decreases your body’s ability to form blood clots, stopping harmful clots from forming and preventing clots from getting bigger. </w:t>
      </w:r>
    </w:p>
    <w:p w14:paraId="40B4D5F1" w14:textId="77777777" w:rsidR="00150F88" w:rsidRDefault="00150F88" w:rsidP="007F6030">
      <w:pPr>
        <w:rPr>
          <w:b/>
        </w:rPr>
      </w:pPr>
    </w:p>
    <w:p w14:paraId="6A6D87F2" w14:textId="77777777" w:rsidR="00C5334C" w:rsidRDefault="00C5334C" w:rsidP="007F6030">
      <w:pPr>
        <w:rPr>
          <w:b/>
        </w:rPr>
      </w:pPr>
    </w:p>
    <w:p w14:paraId="07053366" w14:textId="78854C3C" w:rsidR="00C5334C" w:rsidRPr="00C5334C" w:rsidRDefault="00C5334C" w:rsidP="007F6030">
      <w:pPr>
        <w:rPr>
          <w:b/>
        </w:rPr>
      </w:pPr>
      <w:r w:rsidRPr="00C5334C">
        <w:rPr>
          <w:b/>
        </w:rPr>
        <w:t>4. How other medicines, food and alcohol can affect the INR</w:t>
      </w:r>
    </w:p>
    <w:p w14:paraId="2CCA9189" w14:textId="77777777" w:rsidR="00C5334C" w:rsidRDefault="00C5334C" w:rsidP="007F6030">
      <w:pPr>
        <w:rPr>
          <w:b/>
        </w:rPr>
      </w:pPr>
    </w:p>
    <w:p w14:paraId="2D51FA6C" w14:textId="77777777" w:rsidR="00C5334C" w:rsidRPr="00B10CD3" w:rsidRDefault="00C5334C" w:rsidP="00C5334C">
      <w:r w:rsidRPr="00B10CD3">
        <w:t>a) Which of the factors listed below are likely to alter the effect of warfarin? (</w:t>
      </w:r>
      <w:proofErr w:type="gramStart"/>
      <w:r w:rsidRPr="00B10CD3">
        <w:t>please</w:t>
      </w:r>
      <w:proofErr w:type="gramEnd"/>
      <w:r w:rsidRPr="00B10CD3">
        <w:t xml:space="preserve"> select any that apply)</w:t>
      </w:r>
    </w:p>
    <w:p w14:paraId="3D00BBC1" w14:textId="77777777" w:rsidR="00C5334C" w:rsidRPr="00B10CD3" w:rsidRDefault="00C5334C" w:rsidP="00C5334C"/>
    <w:p w14:paraId="602FAFA1" w14:textId="77777777" w:rsidR="00C5334C" w:rsidRPr="00CD3E3E" w:rsidRDefault="00C5334C" w:rsidP="00C5334C">
      <w:pPr>
        <w:pStyle w:val="ListParagraph"/>
        <w:numPr>
          <w:ilvl w:val="0"/>
          <w:numId w:val="6"/>
        </w:numPr>
        <w:rPr>
          <w:b/>
        </w:rPr>
      </w:pPr>
      <w:r w:rsidRPr="00CD3E3E">
        <w:rPr>
          <w:b/>
        </w:rPr>
        <w:t>Aspirin</w:t>
      </w:r>
    </w:p>
    <w:p w14:paraId="2071AF7F" w14:textId="77777777" w:rsidR="00C5334C" w:rsidRPr="00CD3E3E" w:rsidRDefault="00C5334C" w:rsidP="00C5334C">
      <w:pPr>
        <w:pStyle w:val="ListParagraph"/>
        <w:numPr>
          <w:ilvl w:val="0"/>
          <w:numId w:val="6"/>
        </w:numPr>
        <w:rPr>
          <w:b/>
        </w:rPr>
      </w:pPr>
      <w:r w:rsidRPr="00CD3E3E">
        <w:rPr>
          <w:b/>
        </w:rPr>
        <w:t>Alcohol</w:t>
      </w:r>
    </w:p>
    <w:p w14:paraId="44666637" w14:textId="77777777" w:rsidR="00C5334C" w:rsidRPr="00B10CD3" w:rsidRDefault="00C5334C" w:rsidP="00C5334C">
      <w:pPr>
        <w:pStyle w:val="ListParagraph"/>
        <w:numPr>
          <w:ilvl w:val="0"/>
          <w:numId w:val="6"/>
        </w:numPr>
      </w:pPr>
      <w:proofErr w:type="spellStart"/>
      <w:r w:rsidRPr="00B10CD3">
        <w:t>Paracetamol</w:t>
      </w:r>
      <w:proofErr w:type="spellEnd"/>
    </w:p>
    <w:p w14:paraId="276C25F9" w14:textId="77777777" w:rsidR="00C5334C" w:rsidRPr="00CD3E3E" w:rsidRDefault="00C5334C" w:rsidP="00C5334C">
      <w:pPr>
        <w:pStyle w:val="ListParagraph"/>
        <w:numPr>
          <w:ilvl w:val="0"/>
          <w:numId w:val="6"/>
        </w:numPr>
        <w:rPr>
          <w:b/>
        </w:rPr>
      </w:pPr>
      <w:r w:rsidRPr="00CD3E3E">
        <w:rPr>
          <w:b/>
        </w:rPr>
        <w:t>Changes in diet</w:t>
      </w:r>
    </w:p>
    <w:p w14:paraId="7AF97AB3" w14:textId="77777777" w:rsidR="00C5334C" w:rsidRPr="00CD3E3E" w:rsidRDefault="00C5334C" w:rsidP="00C5334C">
      <w:pPr>
        <w:pStyle w:val="ListParagraph"/>
        <w:numPr>
          <w:ilvl w:val="0"/>
          <w:numId w:val="6"/>
        </w:numPr>
        <w:rPr>
          <w:b/>
        </w:rPr>
      </w:pPr>
      <w:r w:rsidRPr="00CD3E3E">
        <w:rPr>
          <w:b/>
        </w:rPr>
        <w:t>Getting a dose of ‘flu</w:t>
      </w:r>
    </w:p>
    <w:p w14:paraId="4FE51C8A" w14:textId="77777777" w:rsidR="00C5334C" w:rsidRDefault="00C5334C" w:rsidP="00C5334C"/>
    <w:p w14:paraId="1F852D4F" w14:textId="1440AA2D" w:rsidR="00C5334C" w:rsidRPr="00DC75C4" w:rsidRDefault="00C5334C" w:rsidP="00C5334C">
      <w:pPr>
        <w:rPr>
          <w:b/>
          <w:color w:val="0000FF"/>
        </w:rPr>
      </w:pPr>
      <w:r w:rsidRPr="00DC75C4">
        <w:rPr>
          <w:b/>
          <w:color w:val="0000FF"/>
        </w:rPr>
        <w:t xml:space="preserve">Pain-killing doses (300 – 600mg) of aspirin increase the risk of bleeding and can damage the stomach. If a </w:t>
      </w:r>
      <w:proofErr w:type="gramStart"/>
      <w:r w:rsidRPr="00DC75C4">
        <w:rPr>
          <w:b/>
          <w:color w:val="0000FF"/>
        </w:rPr>
        <w:t>pain-killer</w:t>
      </w:r>
      <w:proofErr w:type="gramEnd"/>
      <w:r w:rsidRPr="00DC75C4">
        <w:rPr>
          <w:b/>
          <w:color w:val="0000FF"/>
        </w:rPr>
        <w:t xml:space="preserve"> is needed, </w:t>
      </w:r>
      <w:proofErr w:type="spellStart"/>
      <w:r w:rsidRPr="00DC75C4">
        <w:rPr>
          <w:b/>
          <w:color w:val="0000FF"/>
        </w:rPr>
        <w:t>paracetamol</w:t>
      </w:r>
      <w:proofErr w:type="spellEnd"/>
      <w:r w:rsidRPr="00DC75C4">
        <w:rPr>
          <w:b/>
          <w:color w:val="0000FF"/>
        </w:rPr>
        <w:t xml:space="preserve"> is a safer option. </w:t>
      </w:r>
      <w:r w:rsidR="00DC75C4" w:rsidRPr="00DC75C4">
        <w:rPr>
          <w:rFonts w:cs="Arial"/>
          <w:b/>
          <w:color w:val="0000FF"/>
        </w:rPr>
        <w:t xml:space="preserve">Alcohol </w:t>
      </w:r>
      <w:r w:rsidR="00DC75C4" w:rsidRPr="00DC75C4">
        <w:rPr>
          <w:rFonts w:cs="Times"/>
          <w:b/>
          <w:color w:val="0000FF"/>
        </w:rPr>
        <w:t xml:space="preserve">can greatly enhance the effect of warfarin, increasing your INR, and it can put you at risk of bleeding. </w:t>
      </w:r>
      <w:r w:rsidR="00DC75C4" w:rsidRPr="00DC75C4">
        <w:rPr>
          <w:b/>
          <w:bCs/>
          <w:color w:val="0000FF"/>
        </w:rPr>
        <w:t xml:space="preserve">Increasing the amount of vitamin K rich foods in your diet may significantly </w:t>
      </w:r>
      <w:r w:rsidR="00DC75C4" w:rsidRPr="00DC75C4">
        <w:rPr>
          <w:b/>
          <w:color w:val="0000FF"/>
        </w:rPr>
        <w:t>reduce the effect of warfarin (lowering the INR).</w:t>
      </w:r>
      <w:r w:rsidR="00DC75C4" w:rsidRPr="00DC75C4">
        <w:rPr>
          <w:rFonts w:cs="Times"/>
          <w:b/>
          <w:color w:val="0000FF"/>
        </w:rPr>
        <w:t xml:space="preserve"> If you are running a temperature and have an infection - for example, when you have ‘flu </w:t>
      </w:r>
      <w:proofErr w:type="gramStart"/>
      <w:r w:rsidR="00DC75C4" w:rsidRPr="00DC75C4">
        <w:rPr>
          <w:rFonts w:cs="Times"/>
          <w:b/>
          <w:color w:val="0000FF"/>
        </w:rPr>
        <w:t>-  the</w:t>
      </w:r>
      <w:proofErr w:type="gramEnd"/>
      <w:r w:rsidR="00DC75C4" w:rsidRPr="00DC75C4">
        <w:rPr>
          <w:rFonts w:cs="Times"/>
          <w:b/>
          <w:color w:val="0000FF"/>
        </w:rPr>
        <w:t xml:space="preserve"> effect of warfarin may be enhanced.</w:t>
      </w:r>
    </w:p>
    <w:p w14:paraId="0221067A" w14:textId="77777777" w:rsidR="00C5334C" w:rsidRPr="00B10CD3" w:rsidRDefault="00C5334C" w:rsidP="00C5334C"/>
    <w:p w14:paraId="2384A92F" w14:textId="77777777" w:rsidR="00C5334C" w:rsidRPr="00B10CD3" w:rsidRDefault="00C5334C" w:rsidP="00C5334C">
      <w:r>
        <w:t xml:space="preserve">b) </w:t>
      </w:r>
      <w:r w:rsidRPr="00B10CD3">
        <w:t>Please indicate which of the following medicines is likely to interact with warfarin. (</w:t>
      </w:r>
      <w:proofErr w:type="gramStart"/>
      <w:r w:rsidRPr="00B10CD3">
        <w:t>you</w:t>
      </w:r>
      <w:proofErr w:type="gramEnd"/>
      <w:r w:rsidRPr="00B10CD3">
        <w:t xml:space="preserve"> may select more than one option)</w:t>
      </w:r>
    </w:p>
    <w:p w14:paraId="335B3BC1" w14:textId="77777777" w:rsidR="00C5334C" w:rsidRPr="00B10CD3" w:rsidRDefault="00C5334C" w:rsidP="00C5334C"/>
    <w:p w14:paraId="4E10201F" w14:textId="77777777" w:rsidR="00C5334C" w:rsidRPr="00CD3E3E" w:rsidRDefault="00C5334C" w:rsidP="00C5334C">
      <w:pPr>
        <w:pStyle w:val="ListParagraph"/>
        <w:numPr>
          <w:ilvl w:val="0"/>
          <w:numId w:val="7"/>
        </w:numPr>
        <w:rPr>
          <w:b/>
        </w:rPr>
      </w:pPr>
      <w:r w:rsidRPr="00CD3E3E">
        <w:rPr>
          <w:b/>
        </w:rPr>
        <w:t>Ibuprofen</w:t>
      </w:r>
    </w:p>
    <w:p w14:paraId="5BAD2A44" w14:textId="77777777" w:rsidR="00C5334C" w:rsidRPr="00CD3E3E" w:rsidRDefault="00C5334C" w:rsidP="00C5334C">
      <w:pPr>
        <w:pStyle w:val="ListParagraph"/>
        <w:numPr>
          <w:ilvl w:val="0"/>
          <w:numId w:val="7"/>
        </w:numPr>
        <w:rPr>
          <w:b/>
        </w:rPr>
      </w:pPr>
      <w:r w:rsidRPr="00CD3E3E">
        <w:rPr>
          <w:b/>
        </w:rPr>
        <w:t>Antibiotics</w:t>
      </w:r>
    </w:p>
    <w:p w14:paraId="1D3B46DA" w14:textId="77777777" w:rsidR="00C5334C" w:rsidRPr="00B10CD3" w:rsidRDefault="00C5334C" w:rsidP="00C5334C">
      <w:pPr>
        <w:pStyle w:val="ListParagraph"/>
        <w:numPr>
          <w:ilvl w:val="0"/>
          <w:numId w:val="7"/>
        </w:numPr>
      </w:pPr>
      <w:r w:rsidRPr="00B10CD3">
        <w:t>Cough medicine</w:t>
      </w:r>
    </w:p>
    <w:p w14:paraId="0619CC00" w14:textId="77777777" w:rsidR="00C5334C" w:rsidRPr="00B10CD3" w:rsidRDefault="00C5334C" w:rsidP="00C5334C">
      <w:pPr>
        <w:pStyle w:val="ListParagraph"/>
        <w:numPr>
          <w:ilvl w:val="0"/>
          <w:numId w:val="7"/>
        </w:numPr>
      </w:pPr>
      <w:r w:rsidRPr="00B10CD3">
        <w:t>Vitamin C tablets</w:t>
      </w:r>
    </w:p>
    <w:p w14:paraId="26B3D552" w14:textId="77777777" w:rsidR="00C5334C" w:rsidRDefault="00C5334C" w:rsidP="00C5334C"/>
    <w:p w14:paraId="64C8B7D7" w14:textId="7370807F" w:rsidR="00DC75C4" w:rsidRPr="00DC75C4" w:rsidRDefault="00DC75C4" w:rsidP="00DC75C4">
      <w:pPr>
        <w:rPr>
          <w:b/>
          <w:color w:val="0000FF"/>
        </w:rPr>
      </w:pPr>
      <w:r w:rsidRPr="00DC75C4">
        <w:rPr>
          <w:b/>
          <w:color w:val="0000FF"/>
        </w:rPr>
        <w:t xml:space="preserve">Ibuprofen increases the risk of bleeding and can damage the stomach. Therefore, it should be avoided if you take warfarin. Any antibiotic has the potential to interact with warfarin. Although the effect of antibiotics is difficult to predict, they usually enhance the effect of warfarin. </w:t>
      </w:r>
    </w:p>
    <w:p w14:paraId="10A0ED4B" w14:textId="3FBC935F" w:rsidR="00DC75C4" w:rsidRPr="00B10CD3" w:rsidRDefault="00DC75C4" w:rsidP="00C5334C"/>
    <w:p w14:paraId="5C0B82E7" w14:textId="77777777" w:rsidR="00C5334C" w:rsidRPr="00B10CD3" w:rsidRDefault="00C5334C" w:rsidP="00C5334C"/>
    <w:p w14:paraId="40A9C923" w14:textId="77777777" w:rsidR="00C5334C" w:rsidRPr="00B10CD3" w:rsidRDefault="00C5334C" w:rsidP="00C5334C">
      <w:r>
        <w:t xml:space="preserve">c) </w:t>
      </w:r>
      <w:r w:rsidRPr="00B10CD3">
        <w:t>Which of the following products that you might buy at the chemist or supermarket is most likely to interact with warfarin?</w:t>
      </w:r>
    </w:p>
    <w:p w14:paraId="4C9608CC" w14:textId="77777777" w:rsidR="00C5334C" w:rsidRPr="00B10CD3" w:rsidRDefault="00C5334C" w:rsidP="00C5334C"/>
    <w:p w14:paraId="32DC6615" w14:textId="77777777" w:rsidR="00C5334C" w:rsidRPr="00B10CD3" w:rsidRDefault="00C5334C" w:rsidP="00C5334C">
      <w:pPr>
        <w:pStyle w:val="ListParagraph"/>
        <w:numPr>
          <w:ilvl w:val="0"/>
          <w:numId w:val="8"/>
        </w:numPr>
      </w:pPr>
      <w:r w:rsidRPr="00B10CD3">
        <w:t>Nicotine replacement therapies</w:t>
      </w:r>
    </w:p>
    <w:p w14:paraId="4C4503A7" w14:textId="77777777" w:rsidR="00C5334C" w:rsidRPr="00CD3E3E" w:rsidRDefault="00C5334C" w:rsidP="00C5334C">
      <w:pPr>
        <w:pStyle w:val="ListParagraph"/>
        <w:numPr>
          <w:ilvl w:val="0"/>
          <w:numId w:val="8"/>
        </w:numPr>
        <w:rPr>
          <w:b/>
        </w:rPr>
      </w:pPr>
      <w:r w:rsidRPr="00CD3E3E">
        <w:rPr>
          <w:b/>
        </w:rPr>
        <w:t>Herbal or dietary supplements</w:t>
      </w:r>
    </w:p>
    <w:p w14:paraId="0EA9F736" w14:textId="77777777" w:rsidR="00C5334C" w:rsidRPr="00B10CD3" w:rsidRDefault="00C5334C" w:rsidP="00C5334C">
      <w:pPr>
        <w:pStyle w:val="ListParagraph"/>
        <w:numPr>
          <w:ilvl w:val="0"/>
          <w:numId w:val="8"/>
        </w:numPr>
      </w:pPr>
      <w:r w:rsidRPr="00B10CD3">
        <w:t>Allergy medicines</w:t>
      </w:r>
    </w:p>
    <w:p w14:paraId="297D886B" w14:textId="77777777" w:rsidR="00C5334C" w:rsidRPr="00B10CD3" w:rsidRDefault="00C5334C" w:rsidP="00C5334C">
      <w:pPr>
        <w:pStyle w:val="ListParagraph"/>
        <w:numPr>
          <w:ilvl w:val="0"/>
          <w:numId w:val="8"/>
        </w:numPr>
      </w:pPr>
      <w:r w:rsidRPr="00B10CD3">
        <w:t>Calcium supplements</w:t>
      </w:r>
    </w:p>
    <w:p w14:paraId="4FE73461" w14:textId="77777777" w:rsidR="00C5334C" w:rsidRPr="00B10CD3" w:rsidRDefault="00C5334C" w:rsidP="00C5334C"/>
    <w:p w14:paraId="73D16053" w14:textId="580F2A52" w:rsidR="00C5334C" w:rsidRPr="00503B6F" w:rsidRDefault="00503B6F" w:rsidP="00C5334C">
      <w:pPr>
        <w:rPr>
          <w:rFonts w:cs="Tahoma"/>
          <w:b/>
          <w:color w:val="0000FF"/>
        </w:rPr>
      </w:pPr>
      <w:r w:rsidRPr="00503B6F">
        <w:rPr>
          <w:rFonts w:cs="Tahoma"/>
          <w:b/>
          <w:color w:val="0000FF"/>
        </w:rPr>
        <w:t>Some dietary and herbal supplements contain vitamin K which is Vitamin K is the natural antidote for warfarin. Therefore, you should avoid any natural remedies that contain vitamin K.  If you cannot decide if a remedy contains vitamin K, please check with your pharmacist or with the anticoagulant clinic.</w:t>
      </w:r>
    </w:p>
    <w:p w14:paraId="60A511CB" w14:textId="77777777" w:rsidR="00503B6F" w:rsidRPr="00B10CD3" w:rsidRDefault="00503B6F" w:rsidP="00C5334C"/>
    <w:p w14:paraId="4269505B" w14:textId="77777777" w:rsidR="00C5334C" w:rsidRPr="00B10CD3" w:rsidRDefault="00C5334C" w:rsidP="00C5334C">
      <w:r>
        <w:t xml:space="preserve">d) </w:t>
      </w:r>
      <w:r w:rsidRPr="00B10CD3">
        <w:t>Eating large amounts of food that containing vitamin K whilst taking warfarin can –</w:t>
      </w:r>
    </w:p>
    <w:p w14:paraId="5D3C84CE" w14:textId="77777777" w:rsidR="00C5334C" w:rsidRPr="00B10CD3" w:rsidRDefault="00C5334C" w:rsidP="00C5334C"/>
    <w:p w14:paraId="75BFB331" w14:textId="77777777" w:rsidR="00C5334C" w:rsidRPr="00B10CD3" w:rsidRDefault="00C5334C" w:rsidP="00C5334C">
      <w:pPr>
        <w:pStyle w:val="ListParagraph"/>
        <w:numPr>
          <w:ilvl w:val="0"/>
          <w:numId w:val="9"/>
        </w:numPr>
      </w:pPr>
      <w:proofErr w:type="gramStart"/>
      <w:r w:rsidRPr="00B10CD3">
        <w:t>increase</w:t>
      </w:r>
      <w:proofErr w:type="gramEnd"/>
      <w:r w:rsidRPr="00B10CD3">
        <w:t xml:space="preserve"> your risk of bleeding from warfarin</w:t>
      </w:r>
    </w:p>
    <w:p w14:paraId="564A4F44" w14:textId="77777777" w:rsidR="00C5334C" w:rsidRPr="00CD3E3E" w:rsidRDefault="00C5334C" w:rsidP="00C5334C">
      <w:pPr>
        <w:pStyle w:val="ListParagraph"/>
        <w:numPr>
          <w:ilvl w:val="0"/>
          <w:numId w:val="9"/>
        </w:numPr>
        <w:rPr>
          <w:b/>
        </w:rPr>
      </w:pPr>
      <w:proofErr w:type="gramStart"/>
      <w:r w:rsidRPr="00CD3E3E">
        <w:rPr>
          <w:b/>
        </w:rPr>
        <w:t>reduce</w:t>
      </w:r>
      <w:proofErr w:type="gramEnd"/>
      <w:r w:rsidRPr="00CD3E3E">
        <w:rPr>
          <w:b/>
        </w:rPr>
        <w:t xml:space="preserve"> the effectiveness of warfarin</w:t>
      </w:r>
    </w:p>
    <w:p w14:paraId="7BCFD644" w14:textId="77777777" w:rsidR="00C5334C" w:rsidRPr="00B10CD3" w:rsidRDefault="00C5334C" w:rsidP="00C5334C">
      <w:pPr>
        <w:pStyle w:val="ListParagraph"/>
        <w:numPr>
          <w:ilvl w:val="0"/>
          <w:numId w:val="9"/>
        </w:numPr>
      </w:pPr>
      <w:proofErr w:type="gramStart"/>
      <w:r w:rsidRPr="00B10CD3">
        <w:t>cause</w:t>
      </w:r>
      <w:proofErr w:type="gramEnd"/>
      <w:r w:rsidRPr="00B10CD3">
        <w:t xml:space="preserve"> stomach upset &amp; vomiting</w:t>
      </w:r>
    </w:p>
    <w:p w14:paraId="6F5BE47D" w14:textId="77777777" w:rsidR="00C5334C" w:rsidRPr="00B10CD3" w:rsidRDefault="00C5334C" w:rsidP="00C5334C">
      <w:pPr>
        <w:pStyle w:val="ListParagraph"/>
        <w:numPr>
          <w:ilvl w:val="0"/>
          <w:numId w:val="9"/>
        </w:numPr>
      </w:pPr>
      <w:proofErr w:type="gramStart"/>
      <w:r w:rsidRPr="00B10CD3">
        <w:t>reduce</w:t>
      </w:r>
      <w:proofErr w:type="gramEnd"/>
      <w:r w:rsidRPr="00B10CD3">
        <w:t xml:space="preserve"> your risk of having a blood clot</w:t>
      </w:r>
    </w:p>
    <w:p w14:paraId="33597DEE" w14:textId="77777777" w:rsidR="00C5334C" w:rsidRDefault="00C5334C" w:rsidP="00C5334C"/>
    <w:p w14:paraId="6FD2CB27" w14:textId="1E691D16" w:rsidR="00503B6F" w:rsidRPr="00503B6F" w:rsidRDefault="00503B6F" w:rsidP="00503B6F">
      <w:pPr>
        <w:rPr>
          <w:b/>
          <w:color w:val="0000FF"/>
        </w:rPr>
      </w:pPr>
      <w:r w:rsidRPr="00503B6F">
        <w:rPr>
          <w:b/>
          <w:bCs/>
          <w:color w:val="0000FF"/>
        </w:rPr>
        <w:t xml:space="preserve">Warfarin acts by preventing vitamin K from forming the clotting factors that are essential for coagulation. Vitamin K is not stored in the body but is supplied from your food. Therefore, if you increase the amount of vitamin K rich foods in your diet, you may significantly </w:t>
      </w:r>
      <w:r w:rsidRPr="00503B6F">
        <w:rPr>
          <w:b/>
          <w:color w:val="0000FF"/>
        </w:rPr>
        <w:t xml:space="preserve">reduce the effect of warfarin (lowering the INR). </w:t>
      </w:r>
    </w:p>
    <w:p w14:paraId="58D77B95" w14:textId="77777777" w:rsidR="00503B6F" w:rsidRPr="00B10CD3" w:rsidRDefault="00503B6F" w:rsidP="00C5334C"/>
    <w:p w14:paraId="0B40EA4E" w14:textId="77777777" w:rsidR="00C5334C" w:rsidRPr="00B10CD3" w:rsidRDefault="00C5334C" w:rsidP="00C5334C">
      <w:r>
        <w:t xml:space="preserve">e) </w:t>
      </w:r>
      <w:r w:rsidRPr="00B10CD3">
        <w:t>Whilst on warfarin you –</w:t>
      </w:r>
    </w:p>
    <w:p w14:paraId="546979D1" w14:textId="77777777" w:rsidR="00C5334C" w:rsidRPr="00B10CD3" w:rsidRDefault="00C5334C" w:rsidP="00C5334C"/>
    <w:p w14:paraId="6D732BB4" w14:textId="77777777" w:rsidR="00C5334C" w:rsidRPr="00B10CD3" w:rsidRDefault="00C5334C" w:rsidP="00C5334C">
      <w:pPr>
        <w:pStyle w:val="ListParagraph"/>
        <w:numPr>
          <w:ilvl w:val="0"/>
          <w:numId w:val="10"/>
        </w:numPr>
      </w:pPr>
      <w:proofErr w:type="gramStart"/>
      <w:r w:rsidRPr="00B10CD3">
        <w:t>should</w:t>
      </w:r>
      <w:proofErr w:type="gramEnd"/>
      <w:r w:rsidRPr="00B10CD3">
        <w:t xml:space="preserve"> not eat spinach</w:t>
      </w:r>
    </w:p>
    <w:p w14:paraId="76607DFE" w14:textId="77777777" w:rsidR="00C5334C" w:rsidRPr="00B10CD3" w:rsidRDefault="00C5334C" w:rsidP="00C5334C">
      <w:pPr>
        <w:pStyle w:val="ListParagraph"/>
        <w:numPr>
          <w:ilvl w:val="0"/>
          <w:numId w:val="10"/>
        </w:numPr>
      </w:pPr>
      <w:proofErr w:type="gramStart"/>
      <w:r w:rsidRPr="00B10CD3">
        <w:t>can</w:t>
      </w:r>
      <w:proofErr w:type="gramEnd"/>
      <w:r w:rsidRPr="00B10CD3">
        <w:t xml:space="preserve"> eat spinach one time a month</w:t>
      </w:r>
    </w:p>
    <w:p w14:paraId="6ECE5ECC" w14:textId="77777777" w:rsidR="00C5334C" w:rsidRPr="00B10CD3" w:rsidRDefault="00C5334C" w:rsidP="00C5334C">
      <w:pPr>
        <w:pStyle w:val="ListParagraph"/>
        <w:numPr>
          <w:ilvl w:val="0"/>
          <w:numId w:val="10"/>
        </w:numPr>
      </w:pPr>
      <w:proofErr w:type="gramStart"/>
      <w:r w:rsidRPr="00B10CD3">
        <w:t>can</w:t>
      </w:r>
      <w:proofErr w:type="gramEnd"/>
      <w:r w:rsidRPr="00B10CD3">
        <w:t xml:space="preserve"> eat as much spinach as you like whenever you would like</w:t>
      </w:r>
    </w:p>
    <w:p w14:paraId="7E17BD1B" w14:textId="77777777" w:rsidR="00C5334C" w:rsidRPr="00CD3E3E" w:rsidRDefault="00C5334C" w:rsidP="00C5334C">
      <w:pPr>
        <w:pStyle w:val="ListParagraph"/>
        <w:numPr>
          <w:ilvl w:val="0"/>
          <w:numId w:val="10"/>
        </w:numPr>
        <w:rPr>
          <w:b/>
        </w:rPr>
      </w:pPr>
      <w:proofErr w:type="gramStart"/>
      <w:r w:rsidRPr="00CD3E3E">
        <w:rPr>
          <w:b/>
        </w:rPr>
        <w:t>can</w:t>
      </w:r>
      <w:proofErr w:type="gramEnd"/>
      <w:r w:rsidRPr="00CD3E3E">
        <w:rPr>
          <w:b/>
        </w:rPr>
        <w:t xml:space="preserve"> eat spinach but should eat the same amount regularly each month</w:t>
      </w:r>
    </w:p>
    <w:p w14:paraId="6FBE9E88" w14:textId="77777777" w:rsidR="00C5334C" w:rsidRDefault="00C5334C" w:rsidP="00C5334C"/>
    <w:p w14:paraId="0ED0ABAD" w14:textId="7656B8BA" w:rsidR="00503B6F" w:rsidRPr="00503B6F" w:rsidRDefault="00503B6F" w:rsidP="00503B6F">
      <w:pPr>
        <w:widowControl w:val="0"/>
        <w:autoSpaceDE w:val="0"/>
        <w:autoSpaceDN w:val="0"/>
        <w:adjustRightInd w:val="0"/>
        <w:rPr>
          <w:rFonts w:cs="Verdana"/>
          <w:b/>
          <w:color w:val="0000FF"/>
        </w:rPr>
      </w:pPr>
      <w:r w:rsidRPr="00503B6F">
        <w:rPr>
          <w:rFonts w:cs="Verdana"/>
          <w:b/>
          <w:color w:val="0000FF"/>
        </w:rPr>
        <w:t xml:space="preserve">A common misconception is that if you are on warfarin you should avoid all food that contains vitamin K. This is not the case! However, you should keep the amount of vitamin K-containing foods in your diet consistent. </w:t>
      </w:r>
    </w:p>
    <w:p w14:paraId="6DDE9395" w14:textId="77777777" w:rsidR="00503B6F" w:rsidRPr="00B10CD3" w:rsidRDefault="00503B6F" w:rsidP="00C5334C"/>
    <w:p w14:paraId="7ED4ACA2" w14:textId="77777777" w:rsidR="00C5334C" w:rsidRDefault="00C5334C" w:rsidP="00C5334C"/>
    <w:p w14:paraId="3FEFABFA" w14:textId="77777777" w:rsidR="00C5334C" w:rsidRPr="00B10CD3" w:rsidRDefault="00C5334C" w:rsidP="00C5334C">
      <w:r>
        <w:t xml:space="preserve">f) </w:t>
      </w:r>
      <w:r w:rsidRPr="00B10CD3">
        <w:t xml:space="preserve">While out to dinner with friends you have just finished your third large glass of wine. This amount of alcohol consumed in a single evening will – </w:t>
      </w:r>
    </w:p>
    <w:p w14:paraId="68A569AA" w14:textId="77777777" w:rsidR="00C5334C" w:rsidRPr="00B10CD3" w:rsidRDefault="00C5334C" w:rsidP="00C5334C"/>
    <w:p w14:paraId="2CD3826A" w14:textId="77777777" w:rsidR="00C5334C" w:rsidRPr="00B10CD3" w:rsidRDefault="00C5334C" w:rsidP="00C5334C">
      <w:pPr>
        <w:pStyle w:val="ListParagraph"/>
        <w:numPr>
          <w:ilvl w:val="0"/>
          <w:numId w:val="11"/>
        </w:numPr>
      </w:pPr>
      <w:proofErr w:type="gramStart"/>
      <w:r w:rsidRPr="00B10CD3">
        <w:t>cause</w:t>
      </w:r>
      <w:proofErr w:type="gramEnd"/>
      <w:r w:rsidRPr="00B10CD3">
        <w:t xml:space="preserve"> a decrease in your INR</w:t>
      </w:r>
    </w:p>
    <w:p w14:paraId="493EE650" w14:textId="77777777" w:rsidR="00C5334C" w:rsidRPr="00CD3E3E" w:rsidRDefault="00C5334C" w:rsidP="00C5334C">
      <w:pPr>
        <w:pStyle w:val="ListParagraph"/>
        <w:numPr>
          <w:ilvl w:val="0"/>
          <w:numId w:val="11"/>
        </w:numPr>
        <w:rPr>
          <w:b/>
        </w:rPr>
      </w:pPr>
      <w:proofErr w:type="gramStart"/>
      <w:r w:rsidRPr="00CD3E3E">
        <w:rPr>
          <w:b/>
        </w:rPr>
        <w:t>cause</w:t>
      </w:r>
      <w:proofErr w:type="gramEnd"/>
      <w:r w:rsidRPr="00CD3E3E">
        <w:rPr>
          <w:b/>
        </w:rPr>
        <w:t xml:space="preserve"> an increase in your INR</w:t>
      </w:r>
    </w:p>
    <w:p w14:paraId="0D1661AF" w14:textId="77777777" w:rsidR="00C5334C" w:rsidRPr="00B10CD3" w:rsidRDefault="00C5334C" w:rsidP="00C5334C">
      <w:pPr>
        <w:pStyle w:val="ListParagraph"/>
        <w:numPr>
          <w:ilvl w:val="0"/>
          <w:numId w:val="11"/>
        </w:numPr>
      </w:pPr>
      <w:proofErr w:type="gramStart"/>
      <w:r w:rsidRPr="00B10CD3">
        <w:t>will</w:t>
      </w:r>
      <w:proofErr w:type="gramEnd"/>
      <w:r w:rsidRPr="00B10CD3">
        <w:t xml:space="preserve"> not </w:t>
      </w:r>
      <w:r>
        <w:t>affect</w:t>
      </w:r>
      <w:r w:rsidRPr="00B10CD3">
        <w:t xml:space="preserve"> your INR</w:t>
      </w:r>
    </w:p>
    <w:p w14:paraId="2EAE2927" w14:textId="77777777" w:rsidR="00C5334C" w:rsidRPr="00B10CD3" w:rsidRDefault="00C5334C" w:rsidP="00C5334C">
      <w:pPr>
        <w:pStyle w:val="ListParagraph"/>
        <w:numPr>
          <w:ilvl w:val="0"/>
          <w:numId w:val="11"/>
        </w:numPr>
      </w:pPr>
      <w:proofErr w:type="gramStart"/>
      <w:r w:rsidRPr="00B10CD3">
        <w:t>will</w:t>
      </w:r>
      <w:proofErr w:type="gramEnd"/>
      <w:r w:rsidRPr="00B10CD3">
        <w:t xml:space="preserve"> give you side effects from your warfarin</w:t>
      </w:r>
    </w:p>
    <w:p w14:paraId="75007DD2" w14:textId="77777777" w:rsidR="00B06195" w:rsidRDefault="00B06195" w:rsidP="007F6030">
      <w:pPr>
        <w:rPr>
          <w:b/>
        </w:rPr>
      </w:pPr>
    </w:p>
    <w:p w14:paraId="2CD6CF45" w14:textId="44FD44D3" w:rsidR="001F1DE9" w:rsidRPr="001F1DE9" w:rsidRDefault="001F1DE9" w:rsidP="001F1DE9">
      <w:pPr>
        <w:widowControl w:val="0"/>
        <w:autoSpaceDE w:val="0"/>
        <w:autoSpaceDN w:val="0"/>
        <w:adjustRightInd w:val="0"/>
        <w:rPr>
          <w:rFonts w:cs="Arial"/>
          <w:b/>
          <w:color w:val="0000FF"/>
        </w:rPr>
      </w:pPr>
      <w:r w:rsidRPr="001F1DE9">
        <w:rPr>
          <w:rFonts w:cs="Arial"/>
          <w:b/>
          <w:color w:val="0000FF"/>
        </w:rPr>
        <w:t xml:space="preserve">In excess, alcohol </w:t>
      </w:r>
      <w:r w:rsidRPr="001F1DE9">
        <w:rPr>
          <w:rFonts w:cs="Times"/>
          <w:b/>
          <w:color w:val="0000FF"/>
        </w:rPr>
        <w:t xml:space="preserve">can greatly enhance the effect of warfarin, increasing your INR, and it can put you at risk of bleeding. </w:t>
      </w:r>
      <w:r w:rsidRPr="001F1DE9">
        <w:rPr>
          <w:rFonts w:cs="Arial"/>
          <w:b/>
          <w:color w:val="0000FF"/>
        </w:rPr>
        <w:t>It is recommended that you do not drink more than three units of alcohol a day if you are a man, or two units a day if you are a woman. You should drink the same amount of alcohol each day, thus avoiding big variations in the amount you drink from day to day. It is not safe to save up units to have on one day (binge drinking).</w:t>
      </w:r>
    </w:p>
    <w:p w14:paraId="77F9B034" w14:textId="77777777" w:rsidR="00503B6F" w:rsidRDefault="00503B6F" w:rsidP="007F6030">
      <w:pPr>
        <w:rPr>
          <w:b/>
        </w:rPr>
      </w:pPr>
    </w:p>
    <w:p w14:paraId="60C9A611" w14:textId="77777777" w:rsidR="004E02C2" w:rsidRDefault="004E02C2">
      <w:r>
        <w:br w:type="page"/>
      </w:r>
    </w:p>
    <w:p w14:paraId="041730C2" w14:textId="18DC9194" w:rsidR="00D1450E" w:rsidRPr="004E02C2" w:rsidRDefault="00D1450E" w:rsidP="007F6030">
      <w:pPr>
        <w:rPr>
          <w:b/>
        </w:rPr>
      </w:pPr>
      <w:r w:rsidRPr="004E02C2">
        <w:rPr>
          <w:b/>
        </w:rPr>
        <w:t>5. How warfarin is monitored and managed</w:t>
      </w:r>
    </w:p>
    <w:p w14:paraId="74AD7D24" w14:textId="77777777" w:rsidR="00D1450E" w:rsidRDefault="00D1450E" w:rsidP="007F6030">
      <w:pPr>
        <w:rPr>
          <w:b/>
        </w:rPr>
      </w:pPr>
    </w:p>
    <w:p w14:paraId="2D97FDFA" w14:textId="77777777" w:rsidR="00D1450E" w:rsidRPr="004C2D9D" w:rsidRDefault="00D1450E" w:rsidP="00D1450E">
      <w:pPr>
        <w:widowControl w:val="0"/>
        <w:autoSpaceDE w:val="0"/>
        <w:autoSpaceDN w:val="0"/>
        <w:adjustRightInd w:val="0"/>
        <w:rPr>
          <w:rFonts w:cs="Times"/>
        </w:rPr>
      </w:pPr>
      <w:r w:rsidRPr="004C2D9D">
        <w:rPr>
          <w:rFonts w:cs="Times"/>
        </w:rPr>
        <w:t>a) What does your INR measure?</w:t>
      </w:r>
    </w:p>
    <w:p w14:paraId="3AF72F8B" w14:textId="77777777" w:rsidR="00D1450E" w:rsidRPr="004C2D9D" w:rsidRDefault="00D1450E" w:rsidP="00D1450E">
      <w:pPr>
        <w:widowControl w:val="0"/>
        <w:autoSpaceDE w:val="0"/>
        <w:autoSpaceDN w:val="0"/>
        <w:adjustRightInd w:val="0"/>
        <w:rPr>
          <w:rFonts w:cs="Times"/>
        </w:rPr>
      </w:pPr>
    </w:p>
    <w:p w14:paraId="37E7CB87" w14:textId="77777777" w:rsidR="00D1450E" w:rsidRPr="004C2D9D" w:rsidRDefault="00D1450E" w:rsidP="00D1450E">
      <w:pPr>
        <w:pStyle w:val="ListParagraph"/>
        <w:widowControl w:val="0"/>
        <w:numPr>
          <w:ilvl w:val="0"/>
          <w:numId w:val="12"/>
        </w:numPr>
        <w:autoSpaceDE w:val="0"/>
        <w:autoSpaceDN w:val="0"/>
        <w:adjustRightInd w:val="0"/>
        <w:rPr>
          <w:rFonts w:cs="Times"/>
          <w:lang w:val="en-US"/>
        </w:rPr>
      </w:pPr>
      <w:r w:rsidRPr="004C2D9D">
        <w:rPr>
          <w:rFonts w:cs="Times"/>
          <w:lang w:val="en-US"/>
        </w:rPr>
        <w:t>The thinness of my blood</w:t>
      </w:r>
    </w:p>
    <w:p w14:paraId="5277C053" w14:textId="77777777" w:rsidR="00D1450E" w:rsidRPr="004C2D9D" w:rsidRDefault="00D1450E" w:rsidP="00D1450E">
      <w:pPr>
        <w:pStyle w:val="ListParagraph"/>
        <w:widowControl w:val="0"/>
        <w:numPr>
          <w:ilvl w:val="0"/>
          <w:numId w:val="12"/>
        </w:numPr>
        <w:autoSpaceDE w:val="0"/>
        <w:autoSpaceDN w:val="0"/>
        <w:adjustRightInd w:val="0"/>
        <w:rPr>
          <w:rFonts w:cs="Times"/>
          <w:b/>
          <w:lang w:val="en-US"/>
        </w:rPr>
      </w:pPr>
      <w:r w:rsidRPr="004C2D9D">
        <w:rPr>
          <w:rFonts w:cs="Times"/>
          <w:b/>
          <w:lang w:val="en-US"/>
        </w:rPr>
        <w:t>How long it takes my blood to clot</w:t>
      </w:r>
    </w:p>
    <w:p w14:paraId="571A1887" w14:textId="77777777" w:rsidR="00D1450E" w:rsidRPr="004C2D9D" w:rsidRDefault="00D1450E" w:rsidP="00D1450E">
      <w:pPr>
        <w:pStyle w:val="ListParagraph"/>
        <w:widowControl w:val="0"/>
        <w:numPr>
          <w:ilvl w:val="0"/>
          <w:numId w:val="12"/>
        </w:numPr>
        <w:autoSpaceDE w:val="0"/>
        <w:autoSpaceDN w:val="0"/>
        <w:adjustRightInd w:val="0"/>
        <w:rPr>
          <w:rFonts w:cs="Times"/>
          <w:lang w:val="en-US"/>
        </w:rPr>
      </w:pPr>
      <w:r w:rsidRPr="004C2D9D">
        <w:rPr>
          <w:rFonts w:cs="Times"/>
          <w:lang w:val="en-US"/>
        </w:rPr>
        <w:t>How much iron is in my blood</w:t>
      </w:r>
    </w:p>
    <w:p w14:paraId="1F2BCDDC" w14:textId="77777777" w:rsidR="00D1450E" w:rsidRPr="004C2D9D" w:rsidRDefault="00D1450E" w:rsidP="00D1450E">
      <w:pPr>
        <w:pStyle w:val="ListParagraph"/>
        <w:widowControl w:val="0"/>
        <w:numPr>
          <w:ilvl w:val="0"/>
          <w:numId w:val="12"/>
        </w:numPr>
        <w:autoSpaceDE w:val="0"/>
        <w:autoSpaceDN w:val="0"/>
        <w:adjustRightInd w:val="0"/>
        <w:rPr>
          <w:rFonts w:cs="Times"/>
          <w:lang w:val="en-US"/>
        </w:rPr>
      </w:pPr>
      <w:r w:rsidRPr="004C2D9D">
        <w:rPr>
          <w:rFonts w:cs="Times"/>
          <w:lang w:val="en-US"/>
        </w:rPr>
        <w:t>The level of warfarin in my blood</w:t>
      </w:r>
    </w:p>
    <w:p w14:paraId="6E852A17" w14:textId="77777777" w:rsidR="00D1450E" w:rsidRDefault="00D1450E" w:rsidP="00D1450E">
      <w:pPr>
        <w:widowControl w:val="0"/>
        <w:autoSpaceDE w:val="0"/>
        <w:autoSpaceDN w:val="0"/>
        <w:adjustRightInd w:val="0"/>
        <w:rPr>
          <w:rFonts w:cs="Times"/>
        </w:rPr>
      </w:pPr>
    </w:p>
    <w:p w14:paraId="2B89BF2E" w14:textId="32F4C912" w:rsidR="00D1450E" w:rsidRPr="0077401B" w:rsidRDefault="00D1450E" w:rsidP="00D1450E">
      <w:pPr>
        <w:widowControl w:val="0"/>
        <w:autoSpaceDE w:val="0"/>
        <w:autoSpaceDN w:val="0"/>
        <w:adjustRightInd w:val="0"/>
        <w:spacing w:after="260"/>
        <w:rPr>
          <w:rFonts w:cs="Helvetica"/>
          <w:b/>
          <w:color w:val="0000FF"/>
        </w:rPr>
      </w:pPr>
      <w:r w:rsidRPr="0077401B">
        <w:rPr>
          <w:b/>
          <w:color w:val="0000FF"/>
        </w:rPr>
        <w:t xml:space="preserve">Warfarin is often called a ‘blood thinner’, which is not strictly correct. </w:t>
      </w:r>
      <w:r w:rsidRPr="0077401B">
        <w:rPr>
          <w:rFonts w:cs="Arial"/>
          <w:b/>
          <w:color w:val="0000FF"/>
        </w:rPr>
        <w:t xml:space="preserve">It does not thin the blood, but lengthens the time it takes for blood to clot. The </w:t>
      </w:r>
      <w:r w:rsidR="0077401B" w:rsidRPr="0077401B">
        <w:rPr>
          <w:rFonts w:cs="Arial"/>
          <w:b/>
          <w:color w:val="0000FF"/>
        </w:rPr>
        <w:t xml:space="preserve">INR test </w:t>
      </w:r>
      <w:r w:rsidRPr="0077401B">
        <w:rPr>
          <w:rFonts w:cs="Arial"/>
          <w:b/>
          <w:color w:val="0000FF"/>
        </w:rPr>
        <w:t>measure</w:t>
      </w:r>
      <w:r w:rsidR="0077401B" w:rsidRPr="0077401B">
        <w:rPr>
          <w:rFonts w:cs="Arial"/>
          <w:b/>
          <w:color w:val="0000FF"/>
        </w:rPr>
        <w:t>s</w:t>
      </w:r>
      <w:r w:rsidRPr="0077401B">
        <w:rPr>
          <w:rFonts w:cs="Arial"/>
          <w:b/>
          <w:color w:val="0000FF"/>
        </w:rPr>
        <w:t xml:space="preserve"> how long the blood takes to clot </w:t>
      </w:r>
    </w:p>
    <w:p w14:paraId="51298641" w14:textId="77777777" w:rsidR="00D1450E" w:rsidRPr="004C2D9D" w:rsidRDefault="00D1450E" w:rsidP="00D1450E">
      <w:pPr>
        <w:widowControl w:val="0"/>
        <w:autoSpaceDE w:val="0"/>
        <w:autoSpaceDN w:val="0"/>
        <w:adjustRightInd w:val="0"/>
        <w:rPr>
          <w:rFonts w:cs="Times"/>
        </w:rPr>
      </w:pPr>
    </w:p>
    <w:p w14:paraId="05ACA4E7" w14:textId="77777777" w:rsidR="00D1450E" w:rsidRPr="004C2D9D" w:rsidRDefault="00D1450E" w:rsidP="00D1450E">
      <w:pPr>
        <w:widowControl w:val="0"/>
        <w:autoSpaceDE w:val="0"/>
        <w:autoSpaceDN w:val="0"/>
        <w:adjustRightInd w:val="0"/>
        <w:rPr>
          <w:rFonts w:cs="Times"/>
        </w:rPr>
      </w:pPr>
      <w:r w:rsidRPr="004C2D9D">
        <w:rPr>
          <w:rFonts w:cs="Times"/>
        </w:rPr>
        <w:t>b) If your target INR is 2.5 and your INR result is 1.2 you would expect</w:t>
      </w:r>
    </w:p>
    <w:p w14:paraId="4B3EDECD" w14:textId="77777777" w:rsidR="00D1450E" w:rsidRPr="004C2D9D" w:rsidRDefault="00D1450E" w:rsidP="00D1450E">
      <w:pPr>
        <w:widowControl w:val="0"/>
        <w:autoSpaceDE w:val="0"/>
        <w:autoSpaceDN w:val="0"/>
        <w:adjustRightInd w:val="0"/>
        <w:rPr>
          <w:rFonts w:cs="Times"/>
        </w:rPr>
      </w:pPr>
    </w:p>
    <w:p w14:paraId="45F630BE" w14:textId="77777777" w:rsidR="00D1450E" w:rsidRPr="004C2D9D" w:rsidRDefault="00D1450E" w:rsidP="00D1450E">
      <w:pPr>
        <w:pStyle w:val="ListParagraph"/>
        <w:widowControl w:val="0"/>
        <w:numPr>
          <w:ilvl w:val="0"/>
          <w:numId w:val="13"/>
        </w:numPr>
        <w:autoSpaceDE w:val="0"/>
        <w:autoSpaceDN w:val="0"/>
        <w:adjustRightInd w:val="0"/>
        <w:rPr>
          <w:rFonts w:cs="Times"/>
          <w:b/>
          <w:lang w:val="en-US"/>
        </w:rPr>
      </w:pPr>
      <w:r w:rsidRPr="004C2D9D">
        <w:rPr>
          <w:rFonts w:cs="Times"/>
          <w:b/>
          <w:lang w:val="en-US"/>
        </w:rPr>
        <w:t>Your dose of warfarin to be increased</w:t>
      </w:r>
    </w:p>
    <w:p w14:paraId="10B8D3CD" w14:textId="77777777" w:rsidR="00D1450E" w:rsidRPr="004C2D9D" w:rsidRDefault="00D1450E" w:rsidP="00D1450E">
      <w:pPr>
        <w:pStyle w:val="ListParagraph"/>
        <w:widowControl w:val="0"/>
        <w:numPr>
          <w:ilvl w:val="0"/>
          <w:numId w:val="13"/>
        </w:numPr>
        <w:autoSpaceDE w:val="0"/>
        <w:autoSpaceDN w:val="0"/>
        <w:adjustRightInd w:val="0"/>
        <w:rPr>
          <w:rFonts w:cs="Times"/>
          <w:lang w:val="en-US"/>
        </w:rPr>
      </w:pPr>
      <w:r w:rsidRPr="004C2D9D">
        <w:rPr>
          <w:rFonts w:cs="Times"/>
          <w:lang w:val="en-US"/>
        </w:rPr>
        <w:t>Your dose of warfarin to remain the same</w:t>
      </w:r>
    </w:p>
    <w:p w14:paraId="1DA20CBB" w14:textId="77777777" w:rsidR="00D1450E" w:rsidRPr="004C2D9D" w:rsidRDefault="00D1450E" w:rsidP="00D1450E">
      <w:pPr>
        <w:pStyle w:val="ListParagraph"/>
        <w:widowControl w:val="0"/>
        <w:numPr>
          <w:ilvl w:val="0"/>
          <w:numId w:val="13"/>
        </w:numPr>
        <w:autoSpaceDE w:val="0"/>
        <w:autoSpaceDN w:val="0"/>
        <w:adjustRightInd w:val="0"/>
        <w:rPr>
          <w:rFonts w:cs="Times"/>
          <w:lang w:val="en-US"/>
        </w:rPr>
      </w:pPr>
      <w:r w:rsidRPr="004C2D9D">
        <w:rPr>
          <w:rFonts w:cs="Times"/>
          <w:lang w:val="en-US"/>
        </w:rPr>
        <w:t>Your dose of warfarin to be decreased</w:t>
      </w:r>
    </w:p>
    <w:p w14:paraId="6CCF30AE" w14:textId="77777777" w:rsidR="00D1450E" w:rsidRDefault="00D1450E" w:rsidP="00D1450E">
      <w:pPr>
        <w:widowControl w:val="0"/>
        <w:autoSpaceDE w:val="0"/>
        <w:autoSpaceDN w:val="0"/>
        <w:adjustRightInd w:val="0"/>
        <w:rPr>
          <w:rFonts w:cs="Times"/>
        </w:rPr>
      </w:pPr>
    </w:p>
    <w:p w14:paraId="0AF91F16" w14:textId="04308683" w:rsidR="0077401B" w:rsidRPr="0077401B" w:rsidRDefault="0077401B" w:rsidP="0077401B">
      <w:pPr>
        <w:widowControl w:val="0"/>
        <w:autoSpaceDE w:val="0"/>
        <w:autoSpaceDN w:val="0"/>
        <w:adjustRightInd w:val="0"/>
        <w:spacing w:after="260"/>
        <w:rPr>
          <w:rFonts w:cs="Helvetica"/>
          <w:b/>
          <w:color w:val="0000FF"/>
          <w:highlight w:val="yellow"/>
        </w:rPr>
      </w:pPr>
      <w:r w:rsidRPr="0077401B">
        <w:rPr>
          <w:rFonts w:cs="Verdana"/>
          <w:b/>
          <w:color w:val="0000FF"/>
        </w:rPr>
        <w:t xml:space="preserve">Your dose of warfarin is adjusted to keep your INR in your target range. </w:t>
      </w:r>
      <w:r w:rsidRPr="0077401B">
        <w:rPr>
          <w:rFonts w:cs="Helvetica"/>
          <w:b/>
          <w:color w:val="0000FF"/>
        </w:rPr>
        <w:t xml:space="preserve">If your INR is too low, this means that your blood is taking too short a time to clot, and your warfarin dose may be increased. </w:t>
      </w:r>
    </w:p>
    <w:p w14:paraId="47DBC8C6" w14:textId="77777777" w:rsidR="0077401B" w:rsidRPr="004C2D9D" w:rsidRDefault="0077401B" w:rsidP="00D1450E">
      <w:pPr>
        <w:widowControl w:val="0"/>
        <w:autoSpaceDE w:val="0"/>
        <w:autoSpaceDN w:val="0"/>
        <w:adjustRightInd w:val="0"/>
        <w:rPr>
          <w:rFonts w:cs="Times"/>
        </w:rPr>
      </w:pPr>
    </w:p>
    <w:p w14:paraId="638B7FBD" w14:textId="77777777" w:rsidR="00D1450E" w:rsidRPr="004C2D9D" w:rsidRDefault="00D1450E" w:rsidP="00D1450E">
      <w:pPr>
        <w:widowControl w:val="0"/>
        <w:autoSpaceDE w:val="0"/>
        <w:autoSpaceDN w:val="0"/>
        <w:adjustRightInd w:val="0"/>
        <w:rPr>
          <w:rFonts w:cs="Times"/>
        </w:rPr>
      </w:pPr>
      <w:r w:rsidRPr="004C2D9D">
        <w:rPr>
          <w:rFonts w:cs="Times"/>
        </w:rPr>
        <w:t xml:space="preserve">c) If your target INR is 3.5 and your INR result </w:t>
      </w:r>
      <w:proofErr w:type="gramStart"/>
      <w:r w:rsidRPr="004C2D9D">
        <w:rPr>
          <w:rFonts w:cs="Times"/>
        </w:rPr>
        <w:t>is</w:t>
      </w:r>
      <w:proofErr w:type="gramEnd"/>
      <w:r w:rsidRPr="004C2D9D">
        <w:rPr>
          <w:rFonts w:cs="Times"/>
        </w:rPr>
        <w:t xml:space="preserve"> 5.0 you would expect</w:t>
      </w:r>
    </w:p>
    <w:p w14:paraId="79B071AA" w14:textId="77777777" w:rsidR="00D1450E" w:rsidRPr="004C2D9D" w:rsidRDefault="00D1450E" w:rsidP="00D1450E">
      <w:pPr>
        <w:widowControl w:val="0"/>
        <w:autoSpaceDE w:val="0"/>
        <w:autoSpaceDN w:val="0"/>
        <w:adjustRightInd w:val="0"/>
        <w:rPr>
          <w:rFonts w:cs="Times"/>
        </w:rPr>
      </w:pPr>
    </w:p>
    <w:p w14:paraId="01057834" w14:textId="77777777" w:rsidR="00D1450E" w:rsidRPr="004C2D9D" w:rsidRDefault="00D1450E" w:rsidP="00D1450E">
      <w:pPr>
        <w:pStyle w:val="ListParagraph"/>
        <w:widowControl w:val="0"/>
        <w:numPr>
          <w:ilvl w:val="0"/>
          <w:numId w:val="14"/>
        </w:numPr>
        <w:autoSpaceDE w:val="0"/>
        <w:autoSpaceDN w:val="0"/>
        <w:adjustRightInd w:val="0"/>
        <w:rPr>
          <w:rFonts w:cs="Times"/>
          <w:lang w:val="en-US"/>
        </w:rPr>
      </w:pPr>
      <w:r w:rsidRPr="004C2D9D">
        <w:rPr>
          <w:rFonts w:cs="Times"/>
          <w:lang w:val="en-US"/>
        </w:rPr>
        <w:t>Your dose of warfarin to be increased</w:t>
      </w:r>
    </w:p>
    <w:p w14:paraId="49E116AA" w14:textId="77777777" w:rsidR="00D1450E" w:rsidRPr="004C2D9D" w:rsidRDefault="00D1450E" w:rsidP="00D1450E">
      <w:pPr>
        <w:pStyle w:val="ListParagraph"/>
        <w:widowControl w:val="0"/>
        <w:numPr>
          <w:ilvl w:val="0"/>
          <w:numId w:val="14"/>
        </w:numPr>
        <w:autoSpaceDE w:val="0"/>
        <w:autoSpaceDN w:val="0"/>
        <w:adjustRightInd w:val="0"/>
        <w:rPr>
          <w:rFonts w:cs="Times"/>
          <w:lang w:val="en-US"/>
        </w:rPr>
      </w:pPr>
      <w:r w:rsidRPr="004C2D9D">
        <w:rPr>
          <w:rFonts w:cs="Times"/>
          <w:lang w:val="en-US"/>
        </w:rPr>
        <w:t>Your dose of warfarin to remain the same</w:t>
      </w:r>
    </w:p>
    <w:p w14:paraId="5B2F654E" w14:textId="77777777" w:rsidR="00D1450E" w:rsidRPr="004C2D9D" w:rsidRDefault="00D1450E" w:rsidP="00D1450E">
      <w:pPr>
        <w:pStyle w:val="ListParagraph"/>
        <w:widowControl w:val="0"/>
        <w:numPr>
          <w:ilvl w:val="0"/>
          <w:numId w:val="14"/>
        </w:numPr>
        <w:autoSpaceDE w:val="0"/>
        <w:autoSpaceDN w:val="0"/>
        <w:adjustRightInd w:val="0"/>
        <w:rPr>
          <w:rFonts w:cs="Times"/>
          <w:b/>
          <w:lang w:val="en-US"/>
        </w:rPr>
      </w:pPr>
      <w:r w:rsidRPr="004C2D9D">
        <w:rPr>
          <w:rFonts w:cs="Times"/>
          <w:b/>
          <w:lang w:val="en-US"/>
        </w:rPr>
        <w:t>Your dose of warfarin to be decreased</w:t>
      </w:r>
    </w:p>
    <w:p w14:paraId="444E35B5" w14:textId="77777777" w:rsidR="00D1450E" w:rsidRDefault="00D1450E" w:rsidP="00D1450E">
      <w:pPr>
        <w:widowControl w:val="0"/>
        <w:autoSpaceDE w:val="0"/>
        <w:autoSpaceDN w:val="0"/>
        <w:adjustRightInd w:val="0"/>
        <w:rPr>
          <w:rFonts w:cs="Times"/>
        </w:rPr>
      </w:pPr>
    </w:p>
    <w:p w14:paraId="41628490" w14:textId="02914A0C" w:rsidR="0077401B" w:rsidRPr="0077401B" w:rsidRDefault="0077401B" w:rsidP="0077401B">
      <w:pPr>
        <w:widowControl w:val="0"/>
        <w:autoSpaceDE w:val="0"/>
        <w:autoSpaceDN w:val="0"/>
        <w:adjustRightInd w:val="0"/>
        <w:spacing w:after="260"/>
        <w:rPr>
          <w:rFonts w:cs="Helvetica"/>
          <w:b/>
          <w:color w:val="0000FF"/>
          <w:highlight w:val="yellow"/>
        </w:rPr>
      </w:pPr>
      <w:r w:rsidRPr="0077401B">
        <w:rPr>
          <w:rFonts w:cs="Verdana"/>
          <w:b/>
          <w:color w:val="0000FF"/>
        </w:rPr>
        <w:t xml:space="preserve">Your dose of warfarin is adjusted to keep your INR in your target range. </w:t>
      </w:r>
      <w:r w:rsidRPr="0077401B">
        <w:rPr>
          <w:rFonts w:cs="Helvetica"/>
          <w:b/>
          <w:color w:val="0000FF"/>
        </w:rPr>
        <w:t xml:space="preserve">If your INR is too </w:t>
      </w:r>
      <w:r>
        <w:rPr>
          <w:rFonts w:cs="Helvetica"/>
          <w:b/>
          <w:color w:val="0000FF"/>
        </w:rPr>
        <w:t>high</w:t>
      </w:r>
      <w:r w:rsidRPr="0077401B">
        <w:rPr>
          <w:rFonts w:cs="Helvetica"/>
          <w:b/>
          <w:color w:val="0000FF"/>
        </w:rPr>
        <w:t xml:space="preserve">, this means that your blood is taking too </w:t>
      </w:r>
      <w:r>
        <w:rPr>
          <w:rFonts w:cs="Helvetica"/>
          <w:b/>
          <w:color w:val="0000FF"/>
        </w:rPr>
        <w:t>long</w:t>
      </w:r>
      <w:r w:rsidRPr="0077401B">
        <w:rPr>
          <w:rFonts w:cs="Helvetica"/>
          <w:b/>
          <w:color w:val="0000FF"/>
        </w:rPr>
        <w:t xml:space="preserve"> to clot, and your warfarin dose may be </w:t>
      </w:r>
      <w:r>
        <w:rPr>
          <w:rFonts w:cs="Helvetica"/>
          <w:b/>
          <w:color w:val="0000FF"/>
        </w:rPr>
        <w:t>de</w:t>
      </w:r>
      <w:r w:rsidRPr="0077401B">
        <w:rPr>
          <w:rFonts w:cs="Helvetica"/>
          <w:b/>
          <w:color w:val="0000FF"/>
        </w:rPr>
        <w:t xml:space="preserve">creased. </w:t>
      </w:r>
    </w:p>
    <w:p w14:paraId="58CCBC59" w14:textId="77777777" w:rsidR="0077401B" w:rsidRPr="004C2D9D" w:rsidRDefault="0077401B" w:rsidP="00D1450E">
      <w:pPr>
        <w:widowControl w:val="0"/>
        <w:autoSpaceDE w:val="0"/>
        <w:autoSpaceDN w:val="0"/>
        <w:adjustRightInd w:val="0"/>
        <w:rPr>
          <w:rFonts w:cs="Times"/>
        </w:rPr>
      </w:pPr>
    </w:p>
    <w:p w14:paraId="076F2877" w14:textId="77777777" w:rsidR="00D1450E" w:rsidRPr="004C2D9D" w:rsidRDefault="00D1450E" w:rsidP="00D1450E">
      <w:pPr>
        <w:widowControl w:val="0"/>
        <w:autoSpaceDE w:val="0"/>
        <w:autoSpaceDN w:val="0"/>
        <w:adjustRightInd w:val="0"/>
        <w:rPr>
          <w:rFonts w:cs="Times"/>
        </w:rPr>
      </w:pPr>
      <w:r w:rsidRPr="004C2D9D">
        <w:rPr>
          <w:rFonts w:cs="Times"/>
        </w:rPr>
        <w:t xml:space="preserve">d) If your target INR is 2.5 and your INR result </w:t>
      </w:r>
      <w:proofErr w:type="gramStart"/>
      <w:r w:rsidRPr="004C2D9D">
        <w:rPr>
          <w:rFonts w:cs="Times"/>
        </w:rPr>
        <w:t>is</w:t>
      </w:r>
      <w:proofErr w:type="gramEnd"/>
      <w:r w:rsidRPr="004C2D9D">
        <w:rPr>
          <w:rFonts w:cs="Times"/>
        </w:rPr>
        <w:t xml:space="preserve"> 2.0 you would expect</w:t>
      </w:r>
    </w:p>
    <w:p w14:paraId="4E700A30" w14:textId="77777777" w:rsidR="00D1450E" w:rsidRPr="004C2D9D" w:rsidRDefault="00D1450E" w:rsidP="00D1450E">
      <w:pPr>
        <w:widowControl w:val="0"/>
        <w:autoSpaceDE w:val="0"/>
        <w:autoSpaceDN w:val="0"/>
        <w:adjustRightInd w:val="0"/>
        <w:rPr>
          <w:rFonts w:cs="Times"/>
        </w:rPr>
      </w:pPr>
    </w:p>
    <w:p w14:paraId="3B43ACAD" w14:textId="77777777" w:rsidR="00D1450E" w:rsidRPr="004C2D9D" w:rsidRDefault="00D1450E" w:rsidP="00D1450E">
      <w:pPr>
        <w:pStyle w:val="ListParagraph"/>
        <w:widowControl w:val="0"/>
        <w:numPr>
          <w:ilvl w:val="0"/>
          <w:numId w:val="15"/>
        </w:numPr>
        <w:autoSpaceDE w:val="0"/>
        <w:autoSpaceDN w:val="0"/>
        <w:adjustRightInd w:val="0"/>
        <w:rPr>
          <w:rFonts w:cs="Times"/>
          <w:lang w:val="en-US"/>
        </w:rPr>
      </w:pPr>
      <w:r w:rsidRPr="004C2D9D">
        <w:rPr>
          <w:rFonts w:cs="Times"/>
          <w:lang w:val="en-US"/>
        </w:rPr>
        <w:t>Your dose of warfarin to be increased</w:t>
      </w:r>
    </w:p>
    <w:p w14:paraId="2E444F80" w14:textId="77777777" w:rsidR="00D1450E" w:rsidRPr="004C2D9D" w:rsidRDefault="00D1450E" w:rsidP="00D1450E">
      <w:pPr>
        <w:pStyle w:val="ListParagraph"/>
        <w:widowControl w:val="0"/>
        <w:numPr>
          <w:ilvl w:val="0"/>
          <w:numId w:val="15"/>
        </w:numPr>
        <w:autoSpaceDE w:val="0"/>
        <w:autoSpaceDN w:val="0"/>
        <w:adjustRightInd w:val="0"/>
        <w:rPr>
          <w:rFonts w:cs="Times"/>
          <w:b/>
          <w:lang w:val="en-US"/>
        </w:rPr>
      </w:pPr>
      <w:r w:rsidRPr="004C2D9D">
        <w:rPr>
          <w:rFonts w:cs="Times"/>
          <w:b/>
          <w:lang w:val="en-US"/>
        </w:rPr>
        <w:t>Your dose of warfarin to remain the same</w:t>
      </w:r>
    </w:p>
    <w:p w14:paraId="0DAAB57F" w14:textId="77777777" w:rsidR="00D1450E" w:rsidRDefault="00D1450E" w:rsidP="00D1450E">
      <w:pPr>
        <w:pStyle w:val="ListParagraph"/>
        <w:widowControl w:val="0"/>
        <w:numPr>
          <w:ilvl w:val="0"/>
          <w:numId w:val="15"/>
        </w:numPr>
        <w:autoSpaceDE w:val="0"/>
        <w:autoSpaceDN w:val="0"/>
        <w:adjustRightInd w:val="0"/>
        <w:rPr>
          <w:rFonts w:cs="Times"/>
          <w:lang w:val="en-US"/>
        </w:rPr>
      </w:pPr>
      <w:r w:rsidRPr="004C2D9D">
        <w:rPr>
          <w:rFonts w:cs="Times"/>
          <w:lang w:val="en-US"/>
        </w:rPr>
        <w:t>Your dose of warfarin to be decreased</w:t>
      </w:r>
    </w:p>
    <w:p w14:paraId="1616C85D" w14:textId="77777777" w:rsidR="0077401B" w:rsidRDefault="0077401B" w:rsidP="0077401B">
      <w:pPr>
        <w:widowControl w:val="0"/>
        <w:autoSpaceDE w:val="0"/>
        <w:autoSpaceDN w:val="0"/>
        <w:adjustRightInd w:val="0"/>
        <w:rPr>
          <w:rFonts w:cs="Times"/>
        </w:rPr>
      </w:pPr>
    </w:p>
    <w:p w14:paraId="5ABF4401" w14:textId="0039E31A" w:rsidR="0077401B" w:rsidRPr="0077401B" w:rsidRDefault="0077401B" w:rsidP="0077401B">
      <w:pPr>
        <w:widowControl w:val="0"/>
        <w:autoSpaceDE w:val="0"/>
        <w:autoSpaceDN w:val="0"/>
        <w:adjustRightInd w:val="0"/>
        <w:spacing w:after="260"/>
        <w:rPr>
          <w:rFonts w:cs="Helvetica"/>
          <w:b/>
          <w:color w:val="0000FF"/>
          <w:highlight w:val="yellow"/>
        </w:rPr>
      </w:pPr>
      <w:r w:rsidRPr="0077401B">
        <w:rPr>
          <w:rFonts w:cs="Verdana"/>
          <w:b/>
          <w:color w:val="0000FF"/>
        </w:rPr>
        <w:t xml:space="preserve">Your dose of warfarin is adjusted to keep your INR in your target range. </w:t>
      </w:r>
      <w:r w:rsidRPr="0077401B">
        <w:rPr>
          <w:rFonts w:cs="Helvetica"/>
          <w:b/>
          <w:color w:val="0000FF"/>
        </w:rPr>
        <w:t xml:space="preserve">If your INR is </w:t>
      </w:r>
      <w:r>
        <w:rPr>
          <w:rFonts w:cs="Helvetica"/>
          <w:b/>
          <w:color w:val="0000FF"/>
        </w:rPr>
        <w:t>within the correct range</w:t>
      </w:r>
      <w:r w:rsidRPr="0077401B">
        <w:rPr>
          <w:rFonts w:cs="Helvetica"/>
          <w:b/>
          <w:color w:val="0000FF"/>
        </w:rPr>
        <w:t xml:space="preserve">, your warfarin dose </w:t>
      </w:r>
      <w:r>
        <w:rPr>
          <w:rFonts w:cs="Helvetica"/>
          <w:b/>
          <w:color w:val="0000FF"/>
        </w:rPr>
        <w:t xml:space="preserve">will not need to </w:t>
      </w:r>
      <w:proofErr w:type="gramStart"/>
      <w:r>
        <w:rPr>
          <w:rFonts w:cs="Helvetica"/>
          <w:b/>
          <w:color w:val="0000FF"/>
        </w:rPr>
        <w:t>changed</w:t>
      </w:r>
      <w:proofErr w:type="gramEnd"/>
      <w:r w:rsidRPr="0077401B">
        <w:rPr>
          <w:rFonts w:cs="Helvetica"/>
          <w:b/>
          <w:color w:val="0000FF"/>
        </w:rPr>
        <w:t xml:space="preserve">. </w:t>
      </w:r>
    </w:p>
    <w:p w14:paraId="6901945D" w14:textId="77777777" w:rsidR="00D1450E" w:rsidRPr="004C2D9D" w:rsidRDefault="00D1450E" w:rsidP="00D1450E">
      <w:pPr>
        <w:widowControl w:val="0"/>
        <w:autoSpaceDE w:val="0"/>
        <w:autoSpaceDN w:val="0"/>
        <w:adjustRightInd w:val="0"/>
        <w:rPr>
          <w:rFonts w:cs="Times"/>
        </w:rPr>
      </w:pPr>
    </w:p>
    <w:p w14:paraId="6F23134A" w14:textId="77777777" w:rsidR="004E02C2" w:rsidRDefault="004E02C2">
      <w:pPr>
        <w:rPr>
          <w:rFonts w:cs="Times"/>
        </w:rPr>
      </w:pPr>
      <w:r>
        <w:rPr>
          <w:rFonts w:cs="Times"/>
        </w:rPr>
        <w:br w:type="page"/>
      </w:r>
    </w:p>
    <w:p w14:paraId="7CA59BB5" w14:textId="73D28AC8" w:rsidR="00D1450E" w:rsidRPr="004C2D9D" w:rsidRDefault="00D1450E" w:rsidP="00D1450E">
      <w:pPr>
        <w:widowControl w:val="0"/>
        <w:autoSpaceDE w:val="0"/>
        <w:autoSpaceDN w:val="0"/>
        <w:adjustRightInd w:val="0"/>
        <w:rPr>
          <w:rFonts w:cs="Times"/>
        </w:rPr>
      </w:pPr>
      <w:r w:rsidRPr="004C2D9D">
        <w:rPr>
          <w:rFonts w:cs="Times"/>
        </w:rPr>
        <w:t>e) You must always take warfarin at 6pm each day</w:t>
      </w:r>
    </w:p>
    <w:p w14:paraId="78536C7B" w14:textId="77777777" w:rsidR="00D1450E" w:rsidRPr="004C2D9D" w:rsidRDefault="00D1450E" w:rsidP="00D1450E">
      <w:pPr>
        <w:widowControl w:val="0"/>
        <w:autoSpaceDE w:val="0"/>
        <w:autoSpaceDN w:val="0"/>
        <w:adjustRightInd w:val="0"/>
        <w:rPr>
          <w:rFonts w:cs="Times"/>
        </w:rPr>
      </w:pPr>
    </w:p>
    <w:p w14:paraId="3375A318" w14:textId="77777777" w:rsidR="00D1450E" w:rsidRDefault="00D1450E" w:rsidP="00D1450E">
      <w:pPr>
        <w:widowControl w:val="0"/>
        <w:autoSpaceDE w:val="0"/>
        <w:autoSpaceDN w:val="0"/>
        <w:adjustRightInd w:val="0"/>
        <w:rPr>
          <w:rFonts w:cs="Times"/>
          <w:b/>
        </w:rPr>
      </w:pPr>
      <w:r w:rsidRPr="004C2D9D">
        <w:rPr>
          <w:rFonts w:cs="Times"/>
        </w:rPr>
        <w:t xml:space="preserve">True  </w:t>
      </w:r>
      <w:proofErr w:type="gramStart"/>
      <w:r w:rsidRPr="004C2D9D">
        <w:rPr>
          <w:rFonts w:cs="Times"/>
        </w:rPr>
        <w:t xml:space="preserve">/   </w:t>
      </w:r>
      <w:r w:rsidRPr="004C2D9D">
        <w:rPr>
          <w:rFonts w:cs="Times"/>
          <w:b/>
        </w:rPr>
        <w:t>False</w:t>
      </w:r>
      <w:proofErr w:type="gramEnd"/>
    </w:p>
    <w:p w14:paraId="47CA11DE" w14:textId="77777777" w:rsidR="0077401B" w:rsidRDefault="0077401B" w:rsidP="00D1450E">
      <w:pPr>
        <w:widowControl w:val="0"/>
        <w:autoSpaceDE w:val="0"/>
        <w:autoSpaceDN w:val="0"/>
        <w:adjustRightInd w:val="0"/>
        <w:rPr>
          <w:rFonts w:cs="Times"/>
          <w:b/>
        </w:rPr>
      </w:pPr>
    </w:p>
    <w:p w14:paraId="20FBF7A7" w14:textId="641E0968" w:rsidR="0077401B" w:rsidRPr="0077401B" w:rsidRDefault="0077401B" w:rsidP="0077401B">
      <w:pPr>
        <w:widowControl w:val="0"/>
        <w:autoSpaceDE w:val="0"/>
        <w:autoSpaceDN w:val="0"/>
        <w:adjustRightInd w:val="0"/>
        <w:spacing w:after="240"/>
        <w:rPr>
          <w:rFonts w:cs="Arial"/>
          <w:b/>
          <w:color w:val="0000FF"/>
        </w:rPr>
      </w:pPr>
      <w:r w:rsidRPr="0077401B">
        <w:rPr>
          <w:rFonts w:cs="Arial"/>
          <w:b/>
          <w:bCs/>
          <w:color w:val="0000FF"/>
        </w:rPr>
        <w:t>Although many people</w:t>
      </w:r>
      <w:r w:rsidRPr="0077401B">
        <w:rPr>
          <w:rFonts w:cs="Arial"/>
          <w:b/>
          <w:color w:val="0000FF"/>
        </w:rPr>
        <w:t xml:space="preserve"> take it at 6pm, it does not matter at which</w:t>
      </w:r>
      <w:r>
        <w:rPr>
          <w:rFonts w:cs="Arial"/>
          <w:b/>
          <w:color w:val="0000FF"/>
        </w:rPr>
        <w:t xml:space="preserve"> time of day yo</w:t>
      </w:r>
      <w:r w:rsidRPr="0077401B">
        <w:rPr>
          <w:rFonts w:cs="Arial"/>
          <w:b/>
          <w:color w:val="0000FF"/>
        </w:rPr>
        <w:t>u take w</w:t>
      </w:r>
      <w:r w:rsidRPr="0077401B">
        <w:rPr>
          <w:rFonts w:cs="Arial"/>
          <w:b/>
          <w:bCs/>
          <w:color w:val="0000FF"/>
        </w:rPr>
        <w:t>arfarin. However, it works best if you ta</w:t>
      </w:r>
      <w:r w:rsidR="004E02C2">
        <w:rPr>
          <w:rFonts w:cs="Arial"/>
          <w:b/>
          <w:bCs/>
          <w:color w:val="0000FF"/>
        </w:rPr>
        <w:t>ke it at the same time each day. Y</w:t>
      </w:r>
      <w:r w:rsidRPr="0077401B">
        <w:rPr>
          <w:rFonts w:cs="Arial"/>
          <w:b/>
          <w:color w:val="0000FF"/>
        </w:rPr>
        <w:t xml:space="preserve">ou should select a time that is easy for you to remember and stick to that. </w:t>
      </w:r>
    </w:p>
    <w:p w14:paraId="42FEA5A9" w14:textId="77777777" w:rsidR="00D1450E" w:rsidRPr="004C2D9D" w:rsidRDefault="00D1450E" w:rsidP="00D1450E">
      <w:pPr>
        <w:widowControl w:val="0"/>
        <w:autoSpaceDE w:val="0"/>
        <w:autoSpaceDN w:val="0"/>
        <w:adjustRightInd w:val="0"/>
        <w:rPr>
          <w:rFonts w:cs="Times"/>
        </w:rPr>
      </w:pPr>
    </w:p>
    <w:p w14:paraId="3E262B59" w14:textId="77777777" w:rsidR="00D1450E" w:rsidRPr="004C2D9D" w:rsidRDefault="00D1450E" w:rsidP="00D1450E">
      <w:pPr>
        <w:widowControl w:val="0"/>
        <w:autoSpaceDE w:val="0"/>
        <w:autoSpaceDN w:val="0"/>
        <w:adjustRightInd w:val="0"/>
        <w:rPr>
          <w:rFonts w:cs="Times"/>
        </w:rPr>
      </w:pPr>
      <w:r w:rsidRPr="004C2D9D">
        <w:rPr>
          <w:rFonts w:cs="Times"/>
        </w:rPr>
        <w:t>f) If you forget to take a dose of warfarin on one day, you should take a double dose on the following day to make up for it.</w:t>
      </w:r>
    </w:p>
    <w:p w14:paraId="5959BED6" w14:textId="77777777" w:rsidR="00D1450E" w:rsidRPr="004C2D9D" w:rsidRDefault="00D1450E" w:rsidP="00D1450E">
      <w:pPr>
        <w:widowControl w:val="0"/>
        <w:autoSpaceDE w:val="0"/>
        <w:autoSpaceDN w:val="0"/>
        <w:adjustRightInd w:val="0"/>
        <w:rPr>
          <w:rFonts w:cs="Times"/>
        </w:rPr>
      </w:pPr>
    </w:p>
    <w:p w14:paraId="62FAF8D9" w14:textId="77777777" w:rsidR="00D1450E" w:rsidRDefault="00D1450E" w:rsidP="00D1450E">
      <w:pPr>
        <w:widowControl w:val="0"/>
        <w:autoSpaceDE w:val="0"/>
        <w:autoSpaceDN w:val="0"/>
        <w:adjustRightInd w:val="0"/>
        <w:rPr>
          <w:rFonts w:cs="Times"/>
          <w:b/>
        </w:rPr>
      </w:pPr>
      <w:r w:rsidRPr="004C2D9D">
        <w:rPr>
          <w:rFonts w:cs="Times"/>
        </w:rPr>
        <w:t xml:space="preserve">True  </w:t>
      </w:r>
      <w:proofErr w:type="gramStart"/>
      <w:r w:rsidRPr="004C2D9D">
        <w:rPr>
          <w:rFonts w:cs="Times"/>
        </w:rPr>
        <w:t xml:space="preserve">/  </w:t>
      </w:r>
      <w:r w:rsidRPr="004C2D9D">
        <w:rPr>
          <w:rFonts w:cs="Times"/>
          <w:b/>
        </w:rPr>
        <w:t>False</w:t>
      </w:r>
      <w:proofErr w:type="gramEnd"/>
    </w:p>
    <w:p w14:paraId="2317FA5D" w14:textId="77777777" w:rsidR="00D1450E" w:rsidRDefault="00D1450E" w:rsidP="007F6030">
      <w:pPr>
        <w:rPr>
          <w:b/>
        </w:rPr>
      </w:pPr>
    </w:p>
    <w:p w14:paraId="61B05FA8" w14:textId="6A9DE13B" w:rsidR="0077401B" w:rsidRDefault="0077401B" w:rsidP="0077401B">
      <w:pPr>
        <w:widowControl w:val="0"/>
        <w:autoSpaceDE w:val="0"/>
        <w:autoSpaceDN w:val="0"/>
        <w:adjustRightInd w:val="0"/>
        <w:spacing w:after="240"/>
        <w:rPr>
          <w:rFonts w:cs="Arial"/>
          <w:b/>
          <w:color w:val="0000FF"/>
        </w:rPr>
      </w:pPr>
      <w:r w:rsidRPr="0077401B">
        <w:rPr>
          <w:rFonts w:cs="Arial"/>
          <w:b/>
          <w:color w:val="0000FF"/>
        </w:rPr>
        <w:t>You should never</w:t>
      </w:r>
      <w:r w:rsidRPr="0077401B">
        <w:rPr>
          <w:rFonts w:cs="Arial"/>
          <w:b/>
          <w:bCs/>
          <w:color w:val="0000FF"/>
        </w:rPr>
        <w:t xml:space="preserve"> double up on your dose to make up for the missed dose! If you </w:t>
      </w:r>
      <w:proofErr w:type="spellStart"/>
      <w:r w:rsidR="0024338C">
        <w:rPr>
          <w:rFonts w:cs="Arial"/>
          <w:b/>
          <w:bCs/>
          <w:color w:val="0000FF"/>
        </w:rPr>
        <w:t>realis</w:t>
      </w:r>
      <w:r w:rsidRPr="0077401B">
        <w:rPr>
          <w:rFonts w:cs="Arial"/>
          <w:b/>
          <w:bCs/>
          <w:color w:val="0000FF"/>
        </w:rPr>
        <w:t>e</w:t>
      </w:r>
      <w:proofErr w:type="spellEnd"/>
      <w:r w:rsidRPr="0077401B">
        <w:rPr>
          <w:rFonts w:cs="Arial"/>
          <w:b/>
          <w:bCs/>
          <w:color w:val="0000FF"/>
        </w:rPr>
        <w:t xml:space="preserve"> that you have forgotten to take your dose of warfarin more than four hours after it was due, </w:t>
      </w:r>
      <w:r w:rsidRPr="0077401B">
        <w:rPr>
          <w:rFonts w:cs="Arial"/>
          <w:b/>
          <w:color w:val="0000FF"/>
        </w:rPr>
        <w:t>you should skip the dose for that day and just carry on with the prescribed dose the following day at your normal time. Please do let your anticoagulation practitioner know at your next INR test.</w:t>
      </w:r>
    </w:p>
    <w:p w14:paraId="014418AF" w14:textId="77777777" w:rsidR="00E65501" w:rsidRDefault="00E65501" w:rsidP="0077401B">
      <w:pPr>
        <w:widowControl w:val="0"/>
        <w:autoSpaceDE w:val="0"/>
        <w:autoSpaceDN w:val="0"/>
        <w:adjustRightInd w:val="0"/>
        <w:spacing w:after="240"/>
      </w:pPr>
    </w:p>
    <w:p w14:paraId="2C60C71B" w14:textId="77777777" w:rsidR="004E02C2" w:rsidRDefault="004E02C2">
      <w:r>
        <w:br w:type="page"/>
      </w:r>
    </w:p>
    <w:p w14:paraId="4A9645E6" w14:textId="6F5BB5F7" w:rsidR="00E65501" w:rsidRPr="004E02C2" w:rsidRDefault="00E65501" w:rsidP="0077401B">
      <w:pPr>
        <w:widowControl w:val="0"/>
        <w:autoSpaceDE w:val="0"/>
        <w:autoSpaceDN w:val="0"/>
        <w:adjustRightInd w:val="0"/>
        <w:spacing w:after="240"/>
        <w:rPr>
          <w:rFonts w:cs="Arial"/>
          <w:b/>
          <w:color w:val="0000FF"/>
        </w:rPr>
      </w:pPr>
      <w:r w:rsidRPr="004E02C2">
        <w:rPr>
          <w:b/>
        </w:rPr>
        <w:t>6. The adverse effects of warfarin</w:t>
      </w:r>
    </w:p>
    <w:p w14:paraId="0CDE3C92" w14:textId="77777777" w:rsidR="00E65501" w:rsidRPr="00057CA4" w:rsidRDefault="00E65501" w:rsidP="00E65501">
      <w:pPr>
        <w:widowControl w:val="0"/>
        <w:autoSpaceDE w:val="0"/>
        <w:autoSpaceDN w:val="0"/>
        <w:adjustRightInd w:val="0"/>
        <w:rPr>
          <w:rFonts w:cs="Times"/>
        </w:rPr>
      </w:pPr>
      <w:r w:rsidRPr="00057CA4">
        <w:rPr>
          <w:rFonts w:cs="Times"/>
        </w:rPr>
        <w:t>a) Which of the following are adverse affects associated with warfarin? (Select all that apply)</w:t>
      </w:r>
    </w:p>
    <w:p w14:paraId="44C6543A" w14:textId="77777777" w:rsidR="00E65501" w:rsidRPr="00057CA4" w:rsidRDefault="00E65501" w:rsidP="00E65501">
      <w:pPr>
        <w:widowControl w:val="0"/>
        <w:autoSpaceDE w:val="0"/>
        <w:autoSpaceDN w:val="0"/>
        <w:adjustRightInd w:val="0"/>
        <w:rPr>
          <w:rFonts w:cs="Times"/>
        </w:rPr>
      </w:pPr>
    </w:p>
    <w:p w14:paraId="079A0ED7" w14:textId="77777777" w:rsidR="00E65501" w:rsidRPr="00057CA4" w:rsidRDefault="00E65501" w:rsidP="00E65501">
      <w:pPr>
        <w:pStyle w:val="ListParagraph"/>
        <w:widowControl w:val="0"/>
        <w:numPr>
          <w:ilvl w:val="0"/>
          <w:numId w:val="16"/>
        </w:numPr>
        <w:autoSpaceDE w:val="0"/>
        <w:autoSpaceDN w:val="0"/>
        <w:adjustRightInd w:val="0"/>
        <w:rPr>
          <w:rFonts w:cs="Times"/>
          <w:b/>
          <w:lang w:val="en-US"/>
        </w:rPr>
      </w:pPr>
      <w:r w:rsidRPr="00057CA4">
        <w:rPr>
          <w:rFonts w:cs="Times"/>
          <w:b/>
          <w:lang w:val="en-US"/>
        </w:rPr>
        <w:t>Nose bleed</w:t>
      </w:r>
    </w:p>
    <w:p w14:paraId="3C37F272" w14:textId="77777777" w:rsidR="00E65501" w:rsidRPr="00057CA4" w:rsidRDefault="00E65501" w:rsidP="00E65501">
      <w:pPr>
        <w:pStyle w:val="ListParagraph"/>
        <w:widowControl w:val="0"/>
        <w:numPr>
          <w:ilvl w:val="0"/>
          <w:numId w:val="16"/>
        </w:numPr>
        <w:autoSpaceDE w:val="0"/>
        <w:autoSpaceDN w:val="0"/>
        <w:adjustRightInd w:val="0"/>
        <w:rPr>
          <w:rFonts w:cs="Times"/>
          <w:b/>
          <w:lang w:val="en-US"/>
        </w:rPr>
      </w:pPr>
      <w:r w:rsidRPr="00057CA4">
        <w:rPr>
          <w:rFonts w:cs="Times"/>
          <w:b/>
          <w:lang w:val="en-US"/>
        </w:rPr>
        <w:t>Skin rash</w:t>
      </w:r>
    </w:p>
    <w:p w14:paraId="495CDCED" w14:textId="77777777" w:rsidR="00E65501" w:rsidRPr="00057CA4" w:rsidRDefault="00E65501" w:rsidP="00E65501">
      <w:pPr>
        <w:pStyle w:val="ListParagraph"/>
        <w:widowControl w:val="0"/>
        <w:numPr>
          <w:ilvl w:val="0"/>
          <w:numId w:val="16"/>
        </w:numPr>
        <w:autoSpaceDE w:val="0"/>
        <w:autoSpaceDN w:val="0"/>
        <w:adjustRightInd w:val="0"/>
        <w:rPr>
          <w:rFonts w:cs="Times"/>
          <w:lang w:val="en-US"/>
        </w:rPr>
      </w:pPr>
      <w:r w:rsidRPr="00057CA4">
        <w:rPr>
          <w:rFonts w:cs="Times"/>
          <w:lang w:val="en-US"/>
        </w:rPr>
        <w:t>Dry eye</w:t>
      </w:r>
    </w:p>
    <w:p w14:paraId="0A943DF4" w14:textId="77777777" w:rsidR="00E65501" w:rsidRPr="00057CA4" w:rsidRDefault="00E65501" w:rsidP="00E65501">
      <w:pPr>
        <w:pStyle w:val="ListParagraph"/>
        <w:widowControl w:val="0"/>
        <w:numPr>
          <w:ilvl w:val="0"/>
          <w:numId w:val="16"/>
        </w:numPr>
        <w:autoSpaceDE w:val="0"/>
        <w:autoSpaceDN w:val="0"/>
        <w:adjustRightInd w:val="0"/>
        <w:rPr>
          <w:rFonts w:cs="Times"/>
          <w:b/>
          <w:lang w:val="en-US"/>
        </w:rPr>
      </w:pPr>
      <w:r w:rsidRPr="00057CA4">
        <w:rPr>
          <w:rFonts w:cs="Times"/>
          <w:b/>
          <w:lang w:val="en-US"/>
        </w:rPr>
        <w:t>Blood in your urine</w:t>
      </w:r>
    </w:p>
    <w:p w14:paraId="7419628C" w14:textId="77777777" w:rsidR="00E65501" w:rsidRPr="00057CA4" w:rsidRDefault="00E65501" w:rsidP="00E65501">
      <w:pPr>
        <w:pStyle w:val="ListParagraph"/>
        <w:widowControl w:val="0"/>
        <w:numPr>
          <w:ilvl w:val="0"/>
          <w:numId w:val="16"/>
        </w:numPr>
        <w:autoSpaceDE w:val="0"/>
        <w:autoSpaceDN w:val="0"/>
        <w:adjustRightInd w:val="0"/>
        <w:rPr>
          <w:rFonts w:cs="Times"/>
          <w:b/>
          <w:lang w:val="en-US"/>
        </w:rPr>
      </w:pPr>
      <w:r w:rsidRPr="00057CA4">
        <w:rPr>
          <w:rFonts w:cs="Times"/>
          <w:b/>
          <w:lang w:val="en-US"/>
        </w:rPr>
        <w:t>Hair thinning</w:t>
      </w:r>
    </w:p>
    <w:p w14:paraId="0CE69BCF" w14:textId="77777777" w:rsidR="00E65501" w:rsidRPr="00057CA4" w:rsidRDefault="00E65501" w:rsidP="00E65501">
      <w:pPr>
        <w:rPr>
          <w:rFonts w:cs="Times"/>
        </w:rPr>
      </w:pPr>
    </w:p>
    <w:p w14:paraId="05F40CEC" w14:textId="77777777" w:rsidR="00E65501" w:rsidRPr="00057CA4" w:rsidRDefault="00E65501" w:rsidP="00E65501">
      <w:pPr>
        <w:widowControl w:val="0"/>
        <w:autoSpaceDE w:val="0"/>
        <w:autoSpaceDN w:val="0"/>
        <w:adjustRightInd w:val="0"/>
        <w:rPr>
          <w:rFonts w:cs="Times"/>
        </w:rPr>
      </w:pPr>
      <w:r w:rsidRPr="00057CA4">
        <w:rPr>
          <w:rFonts w:cs="Times"/>
        </w:rPr>
        <w:t>b) Which of the following can be evidence of bleeding? (Select all that apply)</w:t>
      </w:r>
    </w:p>
    <w:p w14:paraId="7EA08077" w14:textId="77777777" w:rsidR="00E65501" w:rsidRPr="00057CA4" w:rsidRDefault="00E65501" w:rsidP="00E65501">
      <w:pPr>
        <w:widowControl w:val="0"/>
        <w:autoSpaceDE w:val="0"/>
        <w:autoSpaceDN w:val="0"/>
        <w:adjustRightInd w:val="0"/>
        <w:rPr>
          <w:rFonts w:cs="Times"/>
        </w:rPr>
      </w:pPr>
    </w:p>
    <w:p w14:paraId="6E6D410D" w14:textId="77777777" w:rsidR="00E65501" w:rsidRPr="00057CA4" w:rsidRDefault="00E65501" w:rsidP="00E65501">
      <w:pPr>
        <w:pStyle w:val="ListParagraph"/>
        <w:widowControl w:val="0"/>
        <w:numPr>
          <w:ilvl w:val="0"/>
          <w:numId w:val="19"/>
        </w:numPr>
        <w:autoSpaceDE w:val="0"/>
        <w:autoSpaceDN w:val="0"/>
        <w:adjustRightInd w:val="0"/>
        <w:rPr>
          <w:rFonts w:cs="Times"/>
          <w:b/>
          <w:lang w:val="en-US"/>
        </w:rPr>
      </w:pPr>
      <w:r w:rsidRPr="00057CA4">
        <w:rPr>
          <w:rFonts w:cs="Times"/>
          <w:b/>
          <w:lang w:val="en-US"/>
        </w:rPr>
        <w:t>Black, tarry stools</w:t>
      </w:r>
    </w:p>
    <w:p w14:paraId="7065783F" w14:textId="77777777" w:rsidR="00E65501" w:rsidRPr="00057CA4" w:rsidRDefault="00E65501" w:rsidP="00E65501">
      <w:pPr>
        <w:pStyle w:val="ListParagraph"/>
        <w:widowControl w:val="0"/>
        <w:numPr>
          <w:ilvl w:val="0"/>
          <w:numId w:val="19"/>
        </w:numPr>
        <w:autoSpaceDE w:val="0"/>
        <w:autoSpaceDN w:val="0"/>
        <w:adjustRightInd w:val="0"/>
        <w:rPr>
          <w:rFonts w:cs="Times"/>
          <w:b/>
          <w:lang w:val="en-US"/>
        </w:rPr>
      </w:pPr>
      <w:r w:rsidRPr="00057CA4">
        <w:rPr>
          <w:rFonts w:cs="Times"/>
          <w:b/>
          <w:lang w:val="en-US"/>
        </w:rPr>
        <w:t>Severe headache</w:t>
      </w:r>
    </w:p>
    <w:p w14:paraId="7FC2F1B5" w14:textId="77777777" w:rsidR="00E65501" w:rsidRPr="00057CA4" w:rsidRDefault="00E65501" w:rsidP="00E65501">
      <w:pPr>
        <w:pStyle w:val="ListParagraph"/>
        <w:widowControl w:val="0"/>
        <w:numPr>
          <w:ilvl w:val="0"/>
          <w:numId w:val="19"/>
        </w:numPr>
        <w:autoSpaceDE w:val="0"/>
        <w:autoSpaceDN w:val="0"/>
        <w:adjustRightInd w:val="0"/>
        <w:rPr>
          <w:rFonts w:cs="Times"/>
          <w:b/>
          <w:lang w:val="en-US"/>
        </w:rPr>
      </w:pPr>
      <w:r w:rsidRPr="00057CA4">
        <w:rPr>
          <w:rFonts w:cs="Times"/>
          <w:b/>
          <w:lang w:val="en-US"/>
        </w:rPr>
        <w:t>Pink or brown urine</w:t>
      </w:r>
    </w:p>
    <w:p w14:paraId="74BFB173" w14:textId="77777777" w:rsidR="00E65501" w:rsidRPr="00057CA4" w:rsidRDefault="00E65501" w:rsidP="00E65501">
      <w:pPr>
        <w:pStyle w:val="ListParagraph"/>
        <w:widowControl w:val="0"/>
        <w:numPr>
          <w:ilvl w:val="0"/>
          <w:numId w:val="19"/>
        </w:numPr>
        <w:autoSpaceDE w:val="0"/>
        <w:autoSpaceDN w:val="0"/>
        <w:adjustRightInd w:val="0"/>
        <w:rPr>
          <w:rFonts w:cs="Times"/>
          <w:b/>
          <w:lang w:val="en-US"/>
        </w:rPr>
      </w:pPr>
      <w:r w:rsidRPr="00057CA4">
        <w:rPr>
          <w:rFonts w:cs="Times"/>
          <w:b/>
          <w:lang w:val="en-US"/>
        </w:rPr>
        <w:t>Severe bruising</w:t>
      </w:r>
    </w:p>
    <w:p w14:paraId="79077CFD" w14:textId="77777777" w:rsidR="00E65501" w:rsidRDefault="00E65501" w:rsidP="00E65501">
      <w:pPr>
        <w:widowControl w:val="0"/>
        <w:autoSpaceDE w:val="0"/>
        <w:autoSpaceDN w:val="0"/>
        <w:adjustRightInd w:val="0"/>
        <w:rPr>
          <w:rFonts w:cs="Times"/>
        </w:rPr>
      </w:pPr>
    </w:p>
    <w:p w14:paraId="2C739D1C" w14:textId="14163C7D" w:rsidR="00E65501" w:rsidRPr="00B61709" w:rsidRDefault="00E65501" w:rsidP="00E65501">
      <w:pPr>
        <w:widowControl w:val="0"/>
        <w:autoSpaceDE w:val="0"/>
        <w:autoSpaceDN w:val="0"/>
        <w:adjustRightInd w:val="0"/>
        <w:rPr>
          <w:rFonts w:cs="Times"/>
          <w:b/>
          <w:color w:val="0000FF"/>
        </w:rPr>
      </w:pPr>
      <w:r w:rsidRPr="00B61709">
        <w:rPr>
          <w:rFonts w:cs="Times"/>
          <w:b/>
          <w:color w:val="0000FF"/>
        </w:rPr>
        <w:t xml:space="preserve">All of these could be evidence of severe bleeding. Black, tarry </w:t>
      </w:r>
      <w:proofErr w:type="gramStart"/>
      <w:r w:rsidRPr="00B61709">
        <w:rPr>
          <w:rFonts w:cs="Times"/>
          <w:b/>
          <w:color w:val="0000FF"/>
        </w:rPr>
        <w:t>stools</w:t>
      </w:r>
      <w:proofErr w:type="gramEnd"/>
      <w:r w:rsidRPr="00B61709">
        <w:rPr>
          <w:rFonts w:cs="Times"/>
          <w:b/>
          <w:color w:val="0000FF"/>
        </w:rPr>
        <w:t xml:space="preserve"> can be </w:t>
      </w:r>
      <w:proofErr w:type="gramStart"/>
      <w:r w:rsidRPr="00B61709">
        <w:rPr>
          <w:rFonts w:cs="Times"/>
          <w:b/>
          <w:color w:val="0000FF"/>
        </w:rPr>
        <w:t>a sign of passing blood in your stools</w:t>
      </w:r>
      <w:proofErr w:type="gramEnd"/>
      <w:r w:rsidRPr="00B61709">
        <w:rPr>
          <w:rFonts w:cs="Times"/>
          <w:b/>
          <w:color w:val="0000FF"/>
        </w:rPr>
        <w:t xml:space="preserve"> (</w:t>
      </w:r>
      <w:proofErr w:type="spellStart"/>
      <w:r w:rsidRPr="00B61709">
        <w:rPr>
          <w:rFonts w:cs="Times"/>
          <w:b/>
          <w:color w:val="0000FF"/>
        </w:rPr>
        <w:t>faeces</w:t>
      </w:r>
      <w:proofErr w:type="spellEnd"/>
      <w:r w:rsidRPr="00B61709">
        <w:rPr>
          <w:rFonts w:cs="Times"/>
          <w:b/>
          <w:color w:val="0000FF"/>
        </w:rPr>
        <w:t xml:space="preserve">). A severe headache may be a sign of a bleed in your brain. Pink or brown urine may indicate that there is blood in </w:t>
      </w:r>
      <w:r w:rsidR="00DB28F2" w:rsidRPr="00B61709">
        <w:rPr>
          <w:rFonts w:cs="Times"/>
          <w:b/>
          <w:color w:val="0000FF"/>
        </w:rPr>
        <w:t>your</w:t>
      </w:r>
      <w:r w:rsidRPr="00B61709">
        <w:rPr>
          <w:rFonts w:cs="Times"/>
          <w:b/>
          <w:color w:val="0000FF"/>
        </w:rPr>
        <w:t xml:space="preserve"> urine. Severe bruising, especially that which appears without an apparent reason, may also indicate a sever</w:t>
      </w:r>
      <w:r w:rsidR="003B1323">
        <w:rPr>
          <w:rFonts w:cs="Times"/>
          <w:b/>
          <w:color w:val="0000FF"/>
        </w:rPr>
        <w:t>e</w:t>
      </w:r>
      <w:r w:rsidRPr="00B61709">
        <w:rPr>
          <w:rFonts w:cs="Times"/>
          <w:b/>
          <w:color w:val="0000FF"/>
        </w:rPr>
        <w:t xml:space="preserve"> bleed. </w:t>
      </w:r>
    </w:p>
    <w:p w14:paraId="0CAB12D9" w14:textId="77777777" w:rsidR="00E65501" w:rsidRPr="00057CA4" w:rsidRDefault="00E65501" w:rsidP="00E65501">
      <w:pPr>
        <w:widowControl w:val="0"/>
        <w:autoSpaceDE w:val="0"/>
        <w:autoSpaceDN w:val="0"/>
        <w:adjustRightInd w:val="0"/>
        <w:rPr>
          <w:rFonts w:cs="Times"/>
        </w:rPr>
      </w:pPr>
    </w:p>
    <w:p w14:paraId="2F52EBA0" w14:textId="77777777" w:rsidR="00E65501" w:rsidRPr="00057CA4" w:rsidRDefault="00E65501" w:rsidP="00E65501">
      <w:pPr>
        <w:widowControl w:val="0"/>
        <w:autoSpaceDE w:val="0"/>
        <w:autoSpaceDN w:val="0"/>
        <w:adjustRightInd w:val="0"/>
        <w:rPr>
          <w:rFonts w:cs="Times"/>
        </w:rPr>
      </w:pPr>
      <w:r w:rsidRPr="00057CA4">
        <w:rPr>
          <w:rFonts w:cs="Times"/>
        </w:rPr>
        <w:t>c) If you notice a little bit of blood whilst brushing your teeth you should go straight to your nearest Emergency Department</w:t>
      </w:r>
    </w:p>
    <w:p w14:paraId="1B261A64" w14:textId="77777777" w:rsidR="00E65501" w:rsidRPr="00057CA4" w:rsidRDefault="00E65501" w:rsidP="00E65501">
      <w:pPr>
        <w:widowControl w:val="0"/>
        <w:autoSpaceDE w:val="0"/>
        <w:autoSpaceDN w:val="0"/>
        <w:adjustRightInd w:val="0"/>
        <w:rPr>
          <w:rFonts w:cs="Times"/>
        </w:rPr>
      </w:pPr>
    </w:p>
    <w:p w14:paraId="1FCF29D3" w14:textId="77777777" w:rsidR="00E65501" w:rsidRPr="00057CA4" w:rsidRDefault="00E65501" w:rsidP="00E65501">
      <w:pPr>
        <w:widowControl w:val="0"/>
        <w:autoSpaceDE w:val="0"/>
        <w:autoSpaceDN w:val="0"/>
        <w:adjustRightInd w:val="0"/>
        <w:rPr>
          <w:rFonts w:cs="Times"/>
        </w:rPr>
      </w:pPr>
      <w:r w:rsidRPr="00057CA4">
        <w:rPr>
          <w:rFonts w:cs="Times"/>
        </w:rPr>
        <w:t xml:space="preserve">True / </w:t>
      </w:r>
      <w:r w:rsidRPr="00057CA4">
        <w:rPr>
          <w:rFonts w:cs="Times"/>
          <w:b/>
        </w:rPr>
        <w:t>False</w:t>
      </w:r>
    </w:p>
    <w:p w14:paraId="69843FAB" w14:textId="77777777" w:rsidR="00E65501" w:rsidRPr="00057CA4" w:rsidRDefault="00E65501" w:rsidP="00E65501">
      <w:pPr>
        <w:widowControl w:val="0"/>
        <w:autoSpaceDE w:val="0"/>
        <w:autoSpaceDN w:val="0"/>
        <w:adjustRightInd w:val="0"/>
        <w:rPr>
          <w:rFonts w:cs="Times"/>
        </w:rPr>
      </w:pPr>
    </w:p>
    <w:p w14:paraId="118B6FEC" w14:textId="0D13E5E0" w:rsidR="00E65501" w:rsidRPr="00B61709" w:rsidRDefault="00DB28F2" w:rsidP="00E65501">
      <w:pPr>
        <w:rPr>
          <w:rFonts w:cs="Times"/>
          <w:b/>
          <w:color w:val="0000FF"/>
        </w:rPr>
      </w:pPr>
      <w:r w:rsidRPr="00B61709">
        <w:rPr>
          <w:rFonts w:cs="Times"/>
          <w:b/>
          <w:color w:val="0000FF"/>
        </w:rPr>
        <w:t>Bleeding gums can occur whilst taking warfarin. Unless this bleeding is severe, there is no need to go the Emergency Department. Instead, tell your anticoagulant practitioner when you next speak to them.</w:t>
      </w:r>
      <w:r w:rsidR="00E65501" w:rsidRPr="00B61709">
        <w:rPr>
          <w:rFonts w:cs="Times"/>
          <w:b/>
          <w:color w:val="0000FF"/>
        </w:rPr>
        <w:br w:type="page"/>
      </w:r>
    </w:p>
    <w:p w14:paraId="2D515A52" w14:textId="77777777" w:rsidR="00E65501" w:rsidRPr="00057CA4" w:rsidRDefault="00E65501" w:rsidP="00E65501">
      <w:pPr>
        <w:widowControl w:val="0"/>
        <w:autoSpaceDE w:val="0"/>
        <w:autoSpaceDN w:val="0"/>
        <w:adjustRightInd w:val="0"/>
        <w:rPr>
          <w:rFonts w:cs="Times"/>
        </w:rPr>
      </w:pPr>
      <w:r w:rsidRPr="00057CA4">
        <w:rPr>
          <w:rFonts w:cs="Times"/>
        </w:rPr>
        <w:t>d) You have had a severe headache over the last few days. What should you do? (Please select the response that best answers this question)</w:t>
      </w:r>
    </w:p>
    <w:p w14:paraId="2502CE5D" w14:textId="77777777" w:rsidR="00E65501" w:rsidRPr="00057CA4" w:rsidRDefault="00E65501" w:rsidP="00E65501">
      <w:pPr>
        <w:widowControl w:val="0"/>
        <w:autoSpaceDE w:val="0"/>
        <w:autoSpaceDN w:val="0"/>
        <w:adjustRightInd w:val="0"/>
        <w:rPr>
          <w:rFonts w:cs="Times"/>
        </w:rPr>
      </w:pPr>
    </w:p>
    <w:p w14:paraId="77B37FB4" w14:textId="77777777" w:rsidR="00E65501" w:rsidRPr="00057CA4" w:rsidRDefault="00E65501" w:rsidP="00E65501">
      <w:pPr>
        <w:pStyle w:val="ListParagraph"/>
        <w:widowControl w:val="0"/>
        <w:numPr>
          <w:ilvl w:val="0"/>
          <w:numId w:val="17"/>
        </w:numPr>
        <w:autoSpaceDE w:val="0"/>
        <w:autoSpaceDN w:val="0"/>
        <w:adjustRightInd w:val="0"/>
        <w:rPr>
          <w:rFonts w:cs="Times"/>
          <w:lang w:val="en-US"/>
        </w:rPr>
      </w:pPr>
      <w:r w:rsidRPr="00057CA4">
        <w:rPr>
          <w:rFonts w:cs="Times"/>
          <w:lang w:val="en-US"/>
        </w:rPr>
        <w:t>You do not need to do anything</w:t>
      </w:r>
    </w:p>
    <w:p w14:paraId="3C3705E4" w14:textId="77777777" w:rsidR="00E65501" w:rsidRPr="00057CA4" w:rsidRDefault="00E65501" w:rsidP="00E65501">
      <w:pPr>
        <w:pStyle w:val="ListParagraph"/>
        <w:widowControl w:val="0"/>
        <w:numPr>
          <w:ilvl w:val="0"/>
          <w:numId w:val="17"/>
        </w:numPr>
        <w:autoSpaceDE w:val="0"/>
        <w:autoSpaceDN w:val="0"/>
        <w:adjustRightInd w:val="0"/>
        <w:rPr>
          <w:rFonts w:cs="Times"/>
          <w:lang w:val="en-US"/>
        </w:rPr>
      </w:pPr>
      <w:r w:rsidRPr="00057CA4">
        <w:rPr>
          <w:rFonts w:cs="Times"/>
          <w:lang w:val="en-US"/>
        </w:rPr>
        <w:t xml:space="preserve">Take a pain killing medicine (e.g. </w:t>
      </w:r>
      <w:proofErr w:type="spellStart"/>
      <w:r w:rsidRPr="00057CA4">
        <w:rPr>
          <w:rFonts w:cs="Times"/>
          <w:lang w:val="en-US"/>
        </w:rPr>
        <w:t>paracetamol</w:t>
      </w:r>
      <w:proofErr w:type="spellEnd"/>
      <w:r w:rsidRPr="00057CA4">
        <w:rPr>
          <w:rFonts w:cs="Times"/>
          <w:lang w:val="en-US"/>
        </w:rPr>
        <w:t xml:space="preserve"> tablets)</w:t>
      </w:r>
    </w:p>
    <w:p w14:paraId="25E9CC14" w14:textId="77777777" w:rsidR="00E65501" w:rsidRPr="00057CA4" w:rsidRDefault="00E65501" w:rsidP="00E65501">
      <w:pPr>
        <w:pStyle w:val="ListParagraph"/>
        <w:widowControl w:val="0"/>
        <w:numPr>
          <w:ilvl w:val="0"/>
          <w:numId w:val="17"/>
        </w:numPr>
        <w:autoSpaceDE w:val="0"/>
        <w:autoSpaceDN w:val="0"/>
        <w:adjustRightInd w:val="0"/>
        <w:rPr>
          <w:rFonts w:cs="Times"/>
          <w:lang w:val="en-US"/>
        </w:rPr>
      </w:pPr>
      <w:r w:rsidRPr="00057CA4">
        <w:rPr>
          <w:rFonts w:cs="Times"/>
          <w:lang w:val="en-US"/>
        </w:rPr>
        <w:t>Discuss it with your anticoagulant practitioner when you are next due an INR test</w:t>
      </w:r>
    </w:p>
    <w:p w14:paraId="1546E359" w14:textId="77777777" w:rsidR="00E65501" w:rsidRPr="00057CA4" w:rsidRDefault="00E65501" w:rsidP="00E65501">
      <w:pPr>
        <w:pStyle w:val="ListParagraph"/>
        <w:widowControl w:val="0"/>
        <w:numPr>
          <w:ilvl w:val="0"/>
          <w:numId w:val="17"/>
        </w:numPr>
        <w:autoSpaceDE w:val="0"/>
        <w:autoSpaceDN w:val="0"/>
        <w:adjustRightInd w:val="0"/>
        <w:rPr>
          <w:rFonts w:cs="Times"/>
          <w:b/>
          <w:lang w:val="en-US"/>
        </w:rPr>
      </w:pPr>
      <w:r w:rsidRPr="00057CA4">
        <w:rPr>
          <w:rFonts w:cs="Times"/>
          <w:b/>
          <w:lang w:val="en-US"/>
        </w:rPr>
        <w:t>Go straight to your nearest Emergency Department</w:t>
      </w:r>
    </w:p>
    <w:p w14:paraId="5B8C9D21" w14:textId="77777777" w:rsidR="00E65501" w:rsidRDefault="00E65501" w:rsidP="00E65501">
      <w:pPr>
        <w:widowControl w:val="0"/>
        <w:autoSpaceDE w:val="0"/>
        <w:autoSpaceDN w:val="0"/>
        <w:adjustRightInd w:val="0"/>
        <w:rPr>
          <w:rFonts w:cs="Times"/>
        </w:rPr>
      </w:pPr>
    </w:p>
    <w:p w14:paraId="2E077A23" w14:textId="7639ACDE" w:rsidR="00B61709" w:rsidRDefault="00B61709" w:rsidP="00E65501">
      <w:pPr>
        <w:widowControl w:val="0"/>
        <w:autoSpaceDE w:val="0"/>
        <w:autoSpaceDN w:val="0"/>
        <w:adjustRightInd w:val="0"/>
        <w:rPr>
          <w:rFonts w:cs="Times"/>
          <w:b/>
          <w:color w:val="0000FF"/>
        </w:rPr>
      </w:pPr>
      <w:r w:rsidRPr="00B61709">
        <w:rPr>
          <w:rFonts w:cs="Times"/>
          <w:b/>
          <w:color w:val="0000FF"/>
        </w:rPr>
        <w:t>A severe headache may be a sign of a bleed in your brain</w:t>
      </w:r>
      <w:r>
        <w:rPr>
          <w:rFonts w:cs="Times"/>
          <w:b/>
          <w:color w:val="0000FF"/>
        </w:rPr>
        <w:t xml:space="preserve"> and needs to be urgently investigated.</w:t>
      </w:r>
    </w:p>
    <w:p w14:paraId="6CB4FC23" w14:textId="77777777" w:rsidR="00B61709" w:rsidRPr="00057CA4" w:rsidRDefault="00B61709" w:rsidP="00E65501">
      <w:pPr>
        <w:widowControl w:val="0"/>
        <w:autoSpaceDE w:val="0"/>
        <w:autoSpaceDN w:val="0"/>
        <w:adjustRightInd w:val="0"/>
        <w:rPr>
          <w:rFonts w:cs="Times"/>
        </w:rPr>
      </w:pPr>
    </w:p>
    <w:p w14:paraId="3C74E5FD" w14:textId="77777777" w:rsidR="00E65501" w:rsidRPr="00057CA4" w:rsidRDefault="00E65501" w:rsidP="00E65501">
      <w:pPr>
        <w:widowControl w:val="0"/>
        <w:autoSpaceDE w:val="0"/>
        <w:autoSpaceDN w:val="0"/>
        <w:adjustRightInd w:val="0"/>
        <w:rPr>
          <w:rFonts w:cs="Times"/>
        </w:rPr>
      </w:pPr>
      <w:r w:rsidRPr="00057CA4">
        <w:rPr>
          <w:rFonts w:cs="Times"/>
        </w:rPr>
        <w:t>e) You notice that you have black, tarry stools. What should you do? (Please select the response that best answers this question)</w:t>
      </w:r>
    </w:p>
    <w:p w14:paraId="6BA7DD12" w14:textId="77777777" w:rsidR="00E65501" w:rsidRPr="00057CA4" w:rsidRDefault="00E65501" w:rsidP="00E65501">
      <w:pPr>
        <w:widowControl w:val="0"/>
        <w:autoSpaceDE w:val="0"/>
        <w:autoSpaceDN w:val="0"/>
        <w:adjustRightInd w:val="0"/>
        <w:rPr>
          <w:rFonts w:cs="Times"/>
        </w:rPr>
      </w:pPr>
    </w:p>
    <w:p w14:paraId="21D8E44A" w14:textId="77777777" w:rsidR="00E65501" w:rsidRPr="00057CA4" w:rsidRDefault="00E65501" w:rsidP="00E65501">
      <w:pPr>
        <w:pStyle w:val="ListParagraph"/>
        <w:widowControl w:val="0"/>
        <w:numPr>
          <w:ilvl w:val="0"/>
          <w:numId w:val="18"/>
        </w:numPr>
        <w:autoSpaceDE w:val="0"/>
        <w:autoSpaceDN w:val="0"/>
        <w:adjustRightInd w:val="0"/>
        <w:rPr>
          <w:rFonts w:cs="Times"/>
          <w:lang w:val="en-US"/>
        </w:rPr>
      </w:pPr>
      <w:r w:rsidRPr="00057CA4">
        <w:rPr>
          <w:rFonts w:cs="Times"/>
          <w:lang w:val="en-US"/>
        </w:rPr>
        <w:t>You do not need to do anything</w:t>
      </w:r>
    </w:p>
    <w:p w14:paraId="18BAC254" w14:textId="77777777" w:rsidR="00E65501" w:rsidRPr="00057CA4" w:rsidRDefault="00E65501" w:rsidP="00E65501">
      <w:pPr>
        <w:pStyle w:val="ListParagraph"/>
        <w:widowControl w:val="0"/>
        <w:numPr>
          <w:ilvl w:val="0"/>
          <w:numId w:val="18"/>
        </w:numPr>
        <w:autoSpaceDE w:val="0"/>
        <w:autoSpaceDN w:val="0"/>
        <w:adjustRightInd w:val="0"/>
        <w:rPr>
          <w:rFonts w:cs="Times"/>
          <w:lang w:val="en-US"/>
        </w:rPr>
      </w:pPr>
      <w:r w:rsidRPr="00057CA4">
        <w:rPr>
          <w:rFonts w:cs="Times"/>
          <w:lang w:val="en-US"/>
        </w:rPr>
        <w:t xml:space="preserve">Take a laxative (e.g. </w:t>
      </w:r>
      <w:proofErr w:type="spellStart"/>
      <w:r w:rsidRPr="00057CA4">
        <w:rPr>
          <w:rFonts w:cs="Times"/>
          <w:lang w:val="en-US"/>
        </w:rPr>
        <w:t>senna</w:t>
      </w:r>
      <w:proofErr w:type="spellEnd"/>
      <w:r w:rsidRPr="00057CA4">
        <w:rPr>
          <w:rFonts w:cs="Times"/>
          <w:lang w:val="en-US"/>
        </w:rPr>
        <w:t xml:space="preserve"> tablets)</w:t>
      </w:r>
    </w:p>
    <w:p w14:paraId="4FBDC304" w14:textId="77777777" w:rsidR="00E65501" w:rsidRPr="00057CA4" w:rsidRDefault="00E65501" w:rsidP="00E65501">
      <w:pPr>
        <w:pStyle w:val="ListParagraph"/>
        <w:widowControl w:val="0"/>
        <w:numPr>
          <w:ilvl w:val="0"/>
          <w:numId w:val="18"/>
        </w:numPr>
        <w:autoSpaceDE w:val="0"/>
        <w:autoSpaceDN w:val="0"/>
        <w:adjustRightInd w:val="0"/>
        <w:rPr>
          <w:rFonts w:cs="Times"/>
          <w:lang w:val="en-US"/>
        </w:rPr>
      </w:pPr>
      <w:r w:rsidRPr="00057CA4">
        <w:rPr>
          <w:rFonts w:cs="Times"/>
          <w:lang w:val="en-US"/>
        </w:rPr>
        <w:t>Discuss this with your anticoagulant practitioner when you are next due an INR test</w:t>
      </w:r>
    </w:p>
    <w:p w14:paraId="3DEF5AA1" w14:textId="77777777" w:rsidR="00E65501" w:rsidRPr="00057CA4" w:rsidRDefault="00E65501" w:rsidP="00E65501">
      <w:pPr>
        <w:pStyle w:val="ListParagraph"/>
        <w:widowControl w:val="0"/>
        <w:numPr>
          <w:ilvl w:val="0"/>
          <w:numId w:val="18"/>
        </w:numPr>
        <w:autoSpaceDE w:val="0"/>
        <w:autoSpaceDN w:val="0"/>
        <w:adjustRightInd w:val="0"/>
        <w:rPr>
          <w:rFonts w:cs="Times"/>
          <w:b/>
          <w:lang w:val="en-US"/>
        </w:rPr>
      </w:pPr>
      <w:r w:rsidRPr="00057CA4">
        <w:rPr>
          <w:rFonts w:cs="Times"/>
          <w:b/>
          <w:lang w:val="en-US"/>
        </w:rPr>
        <w:t>Go straight to your nearest Emergency Department</w:t>
      </w:r>
    </w:p>
    <w:p w14:paraId="227494BA" w14:textId="77777777" w:rsidR="00E65501" w:rsidRDefault="00E65501" w:rsidP="00E65501">
      <w:pPr>
        <w:widowControl w:val="0"/>
        <w:autoSpaceDE w:val="0"/>
        <w:autoSpaceDN w:val="0"/>
        <w:adjustRightInd w:val="0"/>
        <w:rPr>
          <w:rFonts w:cs="Times"/>
        </w:rPr>
      </w:pPr>
    </w:p>
    <w:p w14:paraId="25CE3CBD" w14:textId="73FCDACA" w:rsidR="00B61709" w:rsidRDefault="00B61709" w:rsidP="00B61709">
      <w:pPr>
        <w:widowControl w:val="0"/>
        <w:autoSpaceDE w:val="0"/>
        <w:autoSpaceDN w:val="0"/>
        <w:adjustRightInd w:val="0"/>
        <w:rPr>
          <w:rFonts w:cs="Times"/>
          <w:b/>
          <w:color w:val="0000FF"/>
        </w:rPr>
      </w:pPr>
      <w:r w:rsidRPr="00B61709">
        <w:rPr>
          <w:rFonts w:cs="Times"/>
          <w:b/>
          <w:color w:val="0000FF"/>
        </w:rPr>
        <w:t>Black, tarry stools can be a sign of passing blood in your stools (</w:t>
      </w:r>
      <w:proofErr w:type="spellStart"/>
      <w:r w:rsidRPr="00B61709">
        <w:rPr>
          <w:rFonts w:cs="Times"/>
          <w:b/>
          <w:color w:val="0000FF"/>
        </w:rPr>
        <w:t>faeces</w:t>
      </w:r>
      <w:proofErr w:type="spellEnd"/>
      <w:r w:rsidRPr="00B61709">
        <w:rPr>
          <w:rFonts w:cs="Times"/>
          <w:b/>
          <w:color w:val="0000FF"/>
        </w:rPr>
        <w:t xml:space="preserve">) </w:t>
      </w:r>
      <w:r>
        <w:rPr>
          <w:rFonts w:cs="Times"/>
          <w:b/>
          <w:color w:val="0000FF"/>
        </w:rPr>
        <w:t>and needs to be urgently investigated.</w:t>
      </w:r>
    </w:p>
    <w:p w14:paraId="418CDC88" w14:textId="53F534E2" w:rsidR="00B61709" w:rsidRPr="00057CA4" w:rsidRDefault="00B61709" w:rsidP="00E65501">
      <w:pPr>
        <w:widowControl w:val="0"/>
        <w:autoSpaceDE w:val="0"/>
        <w:autoSpaceDN w:val="0"/>
        <w:adjustRightInd w:val="0"/>
        <w:rPr>
          <w:rFonts w:cs="Times"/>
        </w:rPr>
      </w:pPr>
    </w:p>
    <w:p w14:paraId="6D7A6CEC" w14:textId="77777777" w:rsidR="00E65501" w:rsidRPr="00057CA4" w:rsidRDefault="00E65501" w:rsidP="00E65501">
      <w:pPr>
        <w:widowControl w:val="0"/>
        <w:autoSpaceDE w:val="0"/>
        <w:autoSpaceDN w:val="0"/>
        <w:adjustRightInd w:val="0"/>
        <w:rPr>
          <w:rFonts w:cs="Times"/>
        </w:rPr>
      </w:pPr>
      <w:r w:rsidRPr="00057CA4">
        <w:rPr>
          <w:rFonts w:cs="Times"/>
        </w:rPr>
        <w:t>f) If a woman takes warfarin in early pregnancy, it can damage the unborn child</w:t>
      </w:r>
    </w:p>
    <w:p w14:paraId="0CB19346" w14:textId="77777777" w:rsidR="00E65501" w:rsidRPr="00057CA4" w:rsidRDefault="00E65501" w:rsidP="00E65501">
      <w:pPr>
        <w:widowControl w:val="0"/>
        <w:autoSpaceDE w:val="0"/>
        <w:autoSpaceDN w:val="0"/>
        <w:adjustRightInd w:val="0"/>
        <w:rPr>
          <w:rFonts w:cs="Times"/>
        </w:rPr>
      </w:pPr>
    </w:p>
    <w:p w14:paraId="136B8986" w14:textId="77777777" w:rsidR="00E65501" w:rsidRPr="00057CA4" w:rsidRDefault="00E65501" w:rsidP="00E65501">
      <w:pPr>
        <w:widowControl w:val="0"/>
        <w:autoSpaceDE w:val="0"/>
        <w:autoSpaceDN w:val="0"/>
        <w:adjustRightInd w:val="0"/>
        <w:rPr>
          <w:rFonts w:cs="Times"/>
        </w:rPr>
      </w:pPr>
      <w:r w:rsidRPr="00057CA4">
        <w:rPr>
          <w:rFonts w:cs="Times"/>
          <w:b/>
        </w:rPr>
        <w:t xml:space="preserve">True </w:t>
      </w:r>
      <w:r w:rsidRPr="00057CA4">
        <w:rPr>
          <w:rFonts w:cs="Times"/>
        </w:rPr>
        <w:t>/ False</w:t>
      </w:r>
    </w:p>
    <w:p w14:paraId="1F8789C9" w14:textId="77777777" w:rsidR="00E65501" w:rsidRDefault="00E65501" w:rsidP="00E65501">
      <w:pPr>
        <w:widowControl w:val="0"/>
        <w:autoSpaceDE w:val="0"/>
        <w:autoSpaceDN w:val="0"/>
        <w:adjustRightInd w:val="0"/>
        <w:rPr>
          <w:rFonts w:cs="Times"/>
        </w:rPr>
      </w:pPr>
    </w:p>
    <w:p w14:paraId="46625B73" w14:textId="5CDC5256" w:rsidR="00B61709" w:rsidRPr="00B61709" w:rsidRDefault="00B61709" w:rsidP="00E65501">
      <w:pPr>
        <w:widowControl w:val="0"/>
        <w:autoSpaceDE w:val="0"/>
        <w:autoSpaceDN w:val="0"/>
        <w:adjustRightInd w:val="0"/>
        <w:rPr>
          <w:rFonts w:cs="Times"/>
          <w:b/>
          <w:color w:val="0000FF"/>
        </w:rPr>
      </w:pPr>
      <w:r w:rsidRPr="00B61709">
        <w:rPr>
          <w:rFonts w:cs="Verdana"/>
          <w:b/>
          <w:color w:val="0000FF"/>
        </w:rPr>
        <w:t xml:space="preserve">Warfarin </w:t>
      </w:r>
      <w:r w:rsidRPr="00B61709">
        <w:rPr>
          <w:rFonts w:cs="Times"/>
          <w:b/>
          <w:color w:val="0000FF"/>
        </w:rPr>
        <w:t xml:space="preserve">can affect the development of a baby in early pregnancy, causing birth defects. </w:t>
      </w:r>
    </w:p>
    <w:p w14:paraId="0B4F8B35" w14:textId="77777777" w:rsidR="00B61709" w:rsidRPr="00057CA4" w:rsidRDefault="00B61709" w:rsidP="00E65501">
      <w:pPr>
        <w:widowControl w:val="0"/>
        <w:autoSpaceDE w:val="0"/>
        <w:autoSpaceDN w:val="0"/>
        <w:adjustRightInd w:val="0"/>
        <w:rPr>
          <w:rFonts w:cs="Times"/>
        </w:rPr>
      </w:pPr>
    </w:p>
    <w:p w14:paraId="2DBDAF06" w14:textId="77777777" w:rsidR="00E65501" w:rsidRDefault="00E65501" w:rsidP="00E65501">
      <w:pPr>
        <w:widowControl w:val="0"/>
        <w:autoSpaceDE w:val="0"/>
        <w:autoSpaceDN w:val="0"/>
        <w:adjustRightInd w:val="0"/>
        <w:rPr>
          <w:rFonts w:cs="Times"/>
        </w:rPr>
      </w:pPr>
      <w:r w:rsidRPr="00057CA4">
        <w:rPr>
          <w:rFonts w:cs="Times"/>
        </w:rPr>
        <w:t>g) A woman who takes warfarin should not breast-feed her infant</w:t>
      </w:r>
    </w:p>
    <w:p w14:paraId="60F04C33" w14:textId="77777777" w:rsidR="00E65501" w:rsidRPr="00057CA4" w:rsidRDefault="00E65501" w:rsidP="00E65501">
      <w:pPr>
        <w:widowControl w:val="0"/>
        <w:autoSpaceDE w:val="0"/>
        <w:autoSpaceDN w:val="0"/>
        <w:adjustRightInd w:val="0"/>
        <w:rPr>
          <w:rFonts w:cs="Times"/>
        </w:rPr>
      </w:pPr>
    </w:p>
    <w:p w14:paraId="7DA82441" w14:textId="77777777" w:rsidR="00E65501" w:rsidRPr="00057CA4" w:rsidRDefault="00E65501" w:rsidP="00E65501">
      <w:pPr>
        <w:widowControl w:val="0"/>
        <w:autoSpaceDE w:val="0"/>
        <w:autoSpaceDN w:val="0"/>
        <w:adjustRightInd w:val="0"/>
        <w:rPr>
          <w:rFonts w:cs="Times"/>
        </w:rPr>
      </w:pPr>
      <w:r w:rsidRPr="00057CA4">
        <w:rPr>
          <w:rFonts w:cs="Times"/>
        </w:rPr>
        <w:t xml:space="preserve">True / </w:t>
      </w:r>
      <w:r w:rsidRPr="00057CA4">
        <w:rPr>
          <w:rFonts w:cs="Times"/>
          <w:b/>
        </w:rPr>
        <w:t>False</w:t>
      </w:r>
      <w:r w:rsidRPr="00057CA4">
        <w:rPr>
          <w:rFonts w:cs="Times"/>
        </w:rPr>
        <w:t xml:space="preserve"> </w:t>
      </w:r>
    </w:p>
    <w:p w14:paraId="3683C8C0" w14:textId="77777777" w:rsidR="00E65501" w:rsidRDefault="00E65501" w:rsidP="00E65501">
      <w:pPr>
        <w:widowControl w:val="0"/>
        <w:autoSpaceDE w:val="0"/>
        <w:autoSpaceDN w:val="0"/>
        <w:adjustRightInd w:val="0"/>
        <w:rPr>
          <w:rFonts w:cs="Times"/>
        </w:rPr>
      </w:pPr>
    </w:p>
    <w:p w14:paraId="20FAC0CA" w14:textId="77777777" w:rsidR="00B65A03" w:rsidRPr="00B61709" w:rsidRDefault="00B65A03" w:rsidP="00B65A03">
      <w:pPr>
        <w:widowControl w:val="0"/>
        <w:autoSpaceDE w:val="0"/>
        <w:autoSpaceDN w:val="0"/>
        <w:adjustRightInd w:val="0"/>
        <w:spacing w:after="240"/>
        <w:rPr>
          <w:rFonts w:cs="Times"/>
          <w:b/>
          <w:color w:val="0000FF"/>
        </w:rPr>
      </w:pPr>
      <w:r w:rsidRPr="00B61709">
        <w:rPr>
          <w:rFonts w:cs="Times"/>
          <w:b/>
          <w:color w:val="0000FF"/>
        </w:rPr>
        <w:t>As warfarin does not pass into breast milk, it is safe to breast feed while taking warfarin.</w:t>
      </w:r>
    </w:p>
    <w:p w14:paraId="6B07B013" w14:textId="77777777" w:rsidR="00B65A03" w:rsidRPr="00057CA4" w:rsidRDefault="00B65A03" w:rsidP="00E65501">
      <w:pPr>
        <w:widowControl w:val="0"/>
        <w:autoSpaceDE w:val="0"/>
        <w:autoSpaceDN w:val="0"/>
        <w:adjustRightInd w:val="0"/>
        <w:rPr>
          <w:rFonts w:cs="Times"/>
        </w:rPr>
      </w:pPr>
    </w:p>
    <w:p w14:paraId="78B94065" w14:textId="77777777" w:rsidR="00E65501" w:rsidRPr="00057CA4" w:rsidRDefault="00E65501" w:rsidP="00E65501">
      <w:pPr>
        <w:widowControl w:val="0"/>
        <w:autoSpaceDE w:val="0"/>
        <w:autoSpaceDN w:val="0"/>
        <w:adjustRightInd w:val="0"/>
        <w:rPr>
          <w:rFonts w:cs="Times"/>
        </w:rPr>
      </w:pPr>
      <w:r w:rsidRPr="00057CA4">
        <w:rPr>
          <w:rFonts w:cs="Times"/>
        </w:rPr>
        <w:t>h) You should stop your warfarin 48hours before a dental extraction</w:t>
      </w:r>
    </w:p>
    <w:p w14:paraId="75E849F1" w14:textId="77777777" w:rsidR="00E65501" w:rsidRPr="00057CA4" w:rsidRDefault="00E65501" w:rsidP="00E65501">
      <w:pPr>
        <w:widowControl w:val="0"/>
        <w:autoSpaceDE w:val="0"/>
        <w:autoSpaceDN w:val="0"/>
        <w:adjustRightInd w:val="0"/>
        <w:rPr>
          <w:rFonts w:cs="Times"/>
        </w:rPr>
      </w:pPr>
      <w:bookmarkStart w:id="0" w:name="_GoBack"/>
      <w:bookmarkEnd w:id="0"/>
    </w:p>
    <w:p w14:paraId="6B698814" w14:textId="77777777" w:rsidR="00E65501" w:rsidRPr="00057CA4" w:rsidRDefault="00E65501" w:rsidP="00E65501">
      <w:pPr>
        <w:widowControl w:val="0"/>
        <w:autoSpaceDE w:val="0"/>
        <w:autoSpaceDN w:val="0"/>
        <w:adjustRightInd w:val="0"/>
        <w:rPr>
          <w:rFonts w:cs="Times"/>
        </w:rPr>
      </w:pPr>
      <w:r w:rsidRPr="00057CA4">
        <w:rPr>
          <w:rFonts w:cs="Times"/>
        </w:rPr>
        <w:t xml:space="preserve">True / </w:t>
      </w:r>
      <w:r w:rsidRPr="00057CA4">
        <w:rPr>
          <w:rFonts w:cs="Times"/>
          <w:b/>
        </w:rPr>
        <w:t>False</w:t>
      </w:r>
      <w:r w:rsidRPr="00057CA4">
        <w:rPr>
          <w:rFonts w:cs="Times"/>
        </w:rPr>
        <w:t xml:space="preserve"> </w:t>
      </w:r>
    </w:p>
    <w:p w14:paraId="655A7EDF" w14:textId="3AC2E3F7" w:rsidR="0077401B" w:rsidRDefault="0077401B" w:rsidP="0077401B">
      <w:pPr>
        <w:widowControl w:val="0"/>
        <w:autoSpaceDE w:val="0"/>
        <w:autoSpaceDN w:val="0"/>
        <w:adjustRightInd w:val="0"/>
        <w:spacing w:after="240"/>
        <w:rPr>
          <w:b/>
        </w:rPr>
      </w:pPr>
    </w:p>
    <w:p w14:paraId="4D1EF8C8" w14:textId="5528AB84" w:rsidR="00B65A03" w:rsidRDefault="00B65A03" w:rsidP="00B65A03">
      <w:pPr>
        <w:widowControl w:val="0"/>
        <w:autoSpaceDE w:val="0"/>
        <w:autoSpaceDN w:val="0"/>
        <w:adjustRightInd w:val="0"/>
        <w:spacing w:after="240"/>
        <w:rPr>
          <w:rFonts w:cs="Arial"/>
          <w:b/>
          <w:bCs/>
          <w:color w:val="0000FF"/>
        </w:rPr>
      </w:pPr>
      <w:r w:rsidRPr="00B65A03">
        <w:rPr>
          <w:rFonts w:cs="Arial"/>
          <w:b/>
          <w:bCs/>
          <w:color w:val="0000FF"/>
        </w:rPr>
        <w:t>If your INR is less than 4.0, you should not have to stop or reduce you dose of warfarin before a dental extraction. You should check your INR checked no more than 72hours before your planned dental procedure (ideally 24hours before).</w:t>
      </w:r>
    </w:p>
    <w:p w14:paraId="17C332C0" w14:textId="77777777" w:rsidR="004E02C2" w:rsidRDefault="004E02C2" w:rsidP="00B65A03">
      <w:pPr>
        <w:widowControl w:val="0"/>
        <w:autoSpaceDE w:val="0"/>
        <w:autoSpaceDN w:val="0"/>
        <w:adjustRightInd w:val="0"/>
        <w:spacing w:after="240"/>
        <w:rPr>
          <w:rFonts w:asciiTheme="majorHAnsi" w:hAnsiTheme="majorHAnsi"/>
        </w:rPr>
      </w:pPr>
    </w:p>
    <w:p w14:paraId="529AF352" w14:textId="1577565B" w:rsidR="00BD0CFD" w:rsidRPr="004E02C2" w:rsidRDefault="00BD0CFD" w:rsidP="00B65A03">
      <w:pPr>
        <w:widowControl w:val="0"/>
        <w:autoSpaceDE w:val="0"/>
        <w:autoSpaceDN w:val="0"/>
        <w:adjustRightInd w:val="0"/>
        <w:spacing w:after="240"/>
        <w:rPr>
          <w:rFonts w:cs="Arial"/>
          <w:b/>
          <w:bCs/>
          <w:color w:val="0000FF"/>
        </w:rPr>
      </w:pPr>
      <w:r>
        <w:rPr>
          <w:rFonts w:asciiTheme="majorHAnsi" w:hAnsiTheme="majorHAnsi"/>
        </w:rPr>
        <w:t>7</w:t>
      </w:r>
      <w:r w:rsidRPr="004E02C2">
        <w:rPr>
          <w:rFonts w:asciiTheme="majorHAnsi" w:hAnsiTheme="majorHAnsi"/>
          <w:b/>
        </w:rPr>
        <w:t>. How patient self-testing of oral anticoagulation works in practice</w:t>
      </w:r>
    </w:p>
    <w:p w14:paraId="03B533D2" w14:textId="77777777" w:rsidR="00BD0CFD" w:rsidRPr="008E1A1B" w:rsidRDefault="00BD0CFD" w:rsidP="00BD0CFD">
      <w:pPr>
        <w:rPr>
          <w:rFonts w:asciiTheme="majorHAnsi" w:hAnsiTheme="majorHAnsi"/>
        </w:rPr>
      </w:pPr>
      <w:r w:rsidRPr="008E1A1B">
        <w:rPr>
          <w:rFonts w:asciiTheme="majorHAnsi" w:hAnsiTheme="majorHAnsi"/>
        </w:rPr>
        <w:t xml:space="preserve">a) You should discuss the idea of self-testing with your anticoagulant clinic before buying a </w:t>
      </w:r>
      <w:proofErr w:type="spellStart"/>
      <w:r w:rsidRPr="008E1A1B">
        <w:rPr>
          <w:rFonts w:asciiTheme="majorHAnsi" w:hAnsiTheme="majorHAnsi"/>
        </w:rPr>
        <w:t>coagulometer</w:t>
      </w:r>
      <w:proofErr w:type="spellEnd"/>
    </w:p>
    <w:p w14:paraId="5991C4BF" w14:textId="77777777" w:rsidR="00BD0CFD" w:rsidRPr="008E1A1B" w:rsidRDefault="00BD0CFD" w:rsidP="00BD0CFD">
      <w:pPr>
        <w:rPr>
          <w:rFonts w:asciiTheme="majorHAnsi" w:hAnsiTheme="majorHAnsi"/>
        </w:rPr>
      </w:pPr>
      <w:r w:rsidRPr="008E1A1B">
        <w:rPr>
          <w:rFonts w:asciiTheme="majorHAnsi" w:hAnsiTheme="majorHAnsi"/>
        </w:rPr>
        <w:t xml:space="preserve"> </w:t>
      </w:r>
    </w:p>
    <w:p w14:paraId="4835BBD6" w14:textId="77777777" w:rsidR="00BD0CFD" w:rsidRDefault="00BD0CFD" w:rsidP="00BD0CFD">
      <w:pPr>
        <w:rPr>
          <w:rFonts w:asciiTheme="majorHAnsi" w:hAnsiTheme="majorHAnsi"/>
        </w:rPr>
      </w:pPr>
      <w:r w:rsidRPr="008E1A1B">
        <w:rPr>
          <w:rFonts w:asciiTheme="majorHAnsi" w:hAnsiTheme="majorHAnsi"/>
          <w:b/>
        </w:rPr>
        <w:t xml:space="preserve">True </w:t>
      </w:r>
      <w:r w:rsidRPr="008E1A1B">
        <w:rPr>
          <w:rFonts w:asciiTheme="majorHAnsi" w:hAnsiTheme="majorHAnsi"/>
        </w:rPr>
        <w:t>/ False</w:t>
      </w:r>
    </w:p>
    <w:p w14:paraId="1E38AC84" w14:textId="77777777" w:rsidR="00BD0CFD" w:rsidRDefault="00BD0CFD" w:rsidP="00BD0CFD">
      <w:pPr>
        <w:rPr>
          <w:rFonts w:asciiTheme="majorHAnsi" w:hAnsiTheme="majorHAnsi"/>
        </w:rPr>
      </w:pPr>
    </w:p>
    <w:p w14:paraId="7F3EF40E" w14:textId="19F37781" w:rsidR="00BD0CFD" w:rsidRPr="00BD0CFD" w:rsidRDefault="00BD0CFD" w:rsidP="00BD0CFD">
      <w:pPr>
        <w:rPr>
          <w:rFonts w:asciiTheme="majorHAnsi" w:hAnsiTheme="majorHAnsi"/>
          <w:b/>
          <w:color w:val="0000FF"/>
        </w:rPr>
      </w:pPr>
      <w:r w:rsidRPr="00BD0CFD">
        <w:rPr>
          <w:rFonts w:asciiTheme="majorHAnsi" w:hAnsiTheme="majorHAnsi"/>
          <w:b/>
          <w:color w:val="0000FF"/>
        </w:rPr>
        <w:t xml:space="preserve">It is important that you discuss self-testing with your anticoagulant clinic before buying a </w:t>
      </w:r>
      <w:proofErr w:type="spellStart"/>
      <w:r w:rsidRPr="00BD0CFD">
        <w:rPr>
          <w:rFonts w:asciiTheme="majorHAnsi" w:hAnsiTheme="majorHAnsi"/>
          <w:b/>
          <w:color w:val="0000FF"/>
        </w:rPr>
        <w:t>coagulometer</w:t>
      </w:r>
      <w:proofErr w:type="spellEnd"/>
      <w:r w:rsidRPr="00BD0CFD">
        <w:rPr>
          <w:rFonts w:asciiTheme="majorHAnsi" w:hAnsiTheme="majorHAnsi"/>
          <w:b/>
          <w:color w:val="0000FF"/>
        </w:rPr>
        <w:t xml:space="preserve">. Self-testing is not suitable for everyone and your anticoagulation practitioner will be able to give you guidance on whether it is likely to be good for you. You will also need to check that your anticoagulant clinic is happy to supervise your self-testing. </w:t>
      </w:r>
    </w:p>
    <w:p w14:paraId="5073E286" w14:textId="77777777" w:rsidR="00BD0CFD" w:rsidRPr="008E1A1B" w:rsidRDefault="00BD0CFD" w:rsidP="00BD0CFD">
      <w:pPr>
        <w:rPr>
          <w:rFonts w:asciiTheme="majorHAnsi" w:hAnsiTheme="majorHAnsi"/>
        </w:rPr>
      </w:pPr>
    </w:p>
    <w:p w14:paraId="08C60A19" w14:textId="77777777" w:rsidR="00BD0CFD" w:rsidRPr="008E1A1B" w:rsidRDefault="00BD0CFD" w:rsidP="00BD0CFD">
      <w:pPr>
        <w:rPr>
          <w:rFonts w:asciiTheme="majorHAnsi" w:hAnsiTheme="majorHAnsi"/>
        </w:rPr>
      </w:pPr>
      <w:r w:rsidRPr="008E1A1B">
        <w:rPr>
          <w:rFonts w:asciiTheme="majorHAnsi" w:hAnsiTheme="majorHAnsi"/>
        </w:rPr>
        <w:t>b) There is no need to have any education and training before self-testing</w:t>
      </w:r>
    </w:p>
    <w:p w14:paraId="307E0546" w14:textId="77777777" w:rsidR="00BD0CFD" w:rsidRPr="008E1A1B" w:rsidRDefault="00BD0CFD" w:rsidP="00BD0CFD">
      <w:pPr>
        <w:rPr>
          <w:rFonts w:asciiTheme="majorHAnsi" w:hAnsiTheme="majorHAnsi"/>
        </w:rPr>
      </w:pPr>
    </w:p>
    <w:p w14:paraId="6D9D1E00" w14:textId="77777777" w:rsidR="00BD0CFD" w:rsidRDefault="00BD0CFD" w:rsidP="00BD0CFD">
      <w:pPr>
        <w:rPr>
          <w:rFonts w:asciiTheme="majorHAnsi" w:hAnsiTheme="majorHAnsi"/>
          <w:b/>
        </w:rPr>
      </w:pPr>
      <w:r w:rsidRPr="008E1A1B">
        <w:rPr>
          <w:rFonts w:asciiTheme="majorHAnsi" w:hAnsiTheme="majorHAnsi"/>
        </w:rPr>
        <w:t xml:space="preserve">True  </w:t>
      </w:r>
      <w:proofErr w:type="gramStart"/>
      <w:r w:rsidRPr="008E1A1B">
        <w:rPr>
          <w:rFonts w:asciiTheme="majorHAnsi" w:hAnsiTheme="majorHAnsi"/>
        </w:rPr>
        <w:t xml:space="preserve">/  </w:t>
      </w:r>
      <w:r w:rsidRPr="008E1A1B">
        <w:rPr>
          <w:rFonts w:asciiTheme="majorHAnsi" w:hAnsiTheme="majorHAnsi"/>
          <w:b/>
        </w:rPr>
        <w:t>False</w:t>
      </w:r>
      <w:proofErr w:type="gramEnd"/>
    </w:p>
    <w:p w14:paraId="2C3C4F41" w14:textId="77777777" w:rsidR="00BD0CFD" w:rsidRDefault="00BD0CFD" w:rsidP="00BD0CFD">
      <w:pPr>
        <w:rPr>
          <w:rFonts w:asciiTheme="majorHAnsi" w:hAnsiTheme="majorHAnsi"/>
          <w:b/>
        </w:rPr>
      </w:pPr>
    </w:p>
    <w:p w14:paraId="20B93DB7" w14:textId="4C05D55B" w:rsidR="00BD0CFD" w:rsidRPr="00BD0CFD" w:rsidRDefault="00BD0CFD" w:rsidP="00BD0CFD">
      <w:pPr>
        <w:rPr>
          <w:rFonts w:asciiTheme="majorHAnsi" w:hAnsiTheme="majorHAnsi"/>
          <w:b/>
          <w:color w:val="0000FF"/>
        </w:rPr>
      </w:pPr>
      <w:r w:rsidRPr="00BD0CFD">
        <w:rPr>
          <w:rFonts w:asciiTheme="majorHAnsi" w:hAnsiTheme="majorHAnsi"/>
          <w:b/>
          <w:color w:val="0000FF"/>
        </w:rPr>
        <w:t xml:space="preserve">It is very important to have education and training before self-testing as this will give you the essential understanding of the important aspects of warfarin and monitoring. </w:t>
      </w:r>
    </w:p>
    <w:p w14:paraId="3F94E275" w14:textId="77777777" w:rsidR="00BD0CFD" w:rsidRPr="008E1A1B" w:rsidRDefault="00BD0CFD" w:rsidP="00BD0CFD">
      <w:pPr>
        <w:rPr>
          <w:rFonts w:asciiTheme="majorHAnsi" w:hAnsiTheme="majorHAnsi"/>
          <w:b/>
        </w:rPr>
      </w:pPr>
    </w:p>
    <w:p w14:paraId="4DC0711A" w14:textId="77777777" w:rsidR="00BD0CFD" w:rsidRPr="008E1A1B" w:rsidRDefault="00BD0CFD" w:rsidP="00BD0CFD">
      <w:pPr>
        <w:rPr>
          <w:rFonts w:asciiTheme="majorHAnsi" w:hAnsiTheme="majorHAnsi"/>
        </w:rPr>
      </w:pPr>
      <w:r w:rsidRPr="008E1A1B">
        <w:rPr>
          <w:rFonts w:asciiTheme="majorHAnsi" w:hAnsiTheme="majorHAnsi"/>
        </w:rPr>
        <w:t>c) Once you start self-testing there is no need to return to the clinic for another appointment</w:t>
      </w:r>
    </w:p>
    <w:p w14:paraId="6ABFE10A" w14:textId="77777777" w:rsidR="00BD0CFD" w:rsidRPr="008E1A1B" w:rsidRDefault="00BD0CFD" w:rsidP="00BD0CFD">
      <w:pPr>
        <w:rPr>
          <w:rFonts w:asciiTheme="majorHAnsi" w:hAnsiTheme="majorHAnsi"/>
        </w:rPr>
      </w:pPr>
    </w:p>
    <w:p w14:paraId="5E291A5E" w14:textId="77777777" w:rsidR="00BD0CFD" w:rsidRPr="008E1A1B" w:rsidRDefault="00BD0CFD" w:rsidP="00BD0CFD">
      <w:pPr>
        <w:rPr>
          <w:rFonts w:asciiTheme="majorHAnsi" w:hAnsiTheme="majorHAnsi"/>
          <w:b/>
        </w:rPr>
      </w:pPr>
      <w:r w:rsidRPr="008E1A1B">
        <w:rPr>
          <w:rFonts w:asciiTheme="majorHAnsi" w:hAnsiTheme="majorHAnsi"/>
        </w:rPr>
        <w:t xml:space="preserve">True  </w:t>
      </w:r>
      <w:proofErr w:type="gramStart"/>
      <w:r w:rsidRPr="008E1A1B">
        <w:rPr>
          <w:rFonts w:asciiTheme="majorHAnsi" w:hAnsiTheme="majorHAnsi"/>
        </w:rPr>
        <w:t xml:space="preserve">/  </w:t>
      </w:r>
      <w:r w:rsidRPr="008E1A1B">
        <w:rPr>
          <w:rFonts w:asciiTheme="majorHAnsi" w:hAnsiTheme="majorHAnsi"/>
          <w:b/>
        </w:rPr>
        <w:t>False</w:t>
      </w:r>
      <w:proofErr w:type="gramEnd"/>
    </w:p>
    <w:p w14:paraId="69E56AE7" w14:textId="77777777" w:rsidR="00BD0CFD" w:rsidRDefault="00BD0CFD" w:rsidP="00BD0CFD">
      <w:pPr>
        <w:rPr>
          <w:rFonts w:asciiTheme="majorHAnsi" w:hAnsiTheme="majorHAnsi"/>
        </w:rPr>
      </w:pPr>
    </w:p>
    <w:p w14:paraId="2E223F54" w14:textId="37C3CE47" w:rsidR="00543DFB" w:rsidRPr="00543DFB" w:rsidRDefault="00543DFB" w:rsidP="00543DFB">
      <w:pPr>
        <w:widowControl w:val="0"/>
        <w:autoSpaceDE w:val="0"/>
        <w:autoSpaceDN w:val="0"/>
        <w:adjustRightInd w:val="0"/>
        <w:spacing w:after="240"/>
        <w:rPr>
          <w:rFonts w:asciiTheme="majorHAnsi" w:hAnsiTheme="majorHAnsi" w:cs="Times"/>
          <w:b/>
          <w:color w:val="0000FF"/>
        </w:rPr>
      </w:pPr>
      <w:r w:rsidRPr="00543DFB">
        <w:rPr>
          <w:rFonts w:asciiTheme="majorHAnsi" w:hAnsiTheme="majorHAnsi" w:cs="Arial"/>
          <w:b/>
          <w:color w:val="0000FF"/>
        </w:rPr>
        <w:t xml:space="preserve">One of the benefits of self-testing is that for much of the time it can be done away from the anticoagulant clinic. However, you should come for a clinic review every six months. This will give you the opportunity to discuss any issues with your anticoagulation practitioner, and to check that your </w:t>
      </w:r>
      <w:proofErr w:type="spellStart"/>
      <w:r w:rsidRPr="00543DFB">
        <w:rPr>
          <w:rFonts w:asciiTheme="majorHAnsi" w:hAnsiTheme="majorHAnsi" w:cs="Arial"/>
          <w:b/>
          <w:color w:val="0000FF"/>
        </w:rPr>
        <w:t>coagulometer</w:t>
      </w:r>
      <w:proofErr w:type="spellEnd"/>
      <w:r w:rsidRPr="00543DFB">
        <w:rPr>
          <w:rFonts w:asciiTheme="majorHAnsi" w:hAnsiTheme="majorHAnsi" w:cs="Arial"/>
          <w:b/>
          <w:color w:val="0000FF"/>
        </w:rPr>
        <w:t xml:space="preserve"> is working correctly.  </w:t>
      </w:r>
    </w:p>
    <w:p w14:paraId="5453CE68" w14:textId="77777777" w:rsidR="00543DFB" w:rsidRPr="008E1A1B" w:rsidRDefault="00543DFB" w:rsidP="00BD0CFD">
      <w:pPr>
        <w:rPr>
          <w:rFonts w:asciiTheme="majorHAnsi" w:hAnsiTheme="majorHAnsi"/>
        </w:rPr>
      </w:pPr>
    </w:p>
    <w:p w14:paraId="21430932" w14:textId="77777777" w:rsidR="00BD0CFD" w:rsidRPr="008E1A1B" w:rsidRDefault="00BD0CFD" w:rsidP="00BD0CFD">
      <w:pPr>
        <w:rPr>
          <w:rFonts w:asciiTheme="majorHAnsi" w:hAnsiTheme="majorHAnsi"/>
        </w:rPr>
      </w:pPr>
      <w:r w:rsidRPr="008E1A1B">
        <w:rPr>
          <w:rFonts w:asciiTheme="majorHAnsi" w:hAnsiTheme="majorHAnsi"/>
        </w:rPr>
        <w:t>d) Listed below are some of your responsibilities as someone who is self-testing their INR. Please select those that apply (there may be more than one choice).</w:t>
      </w:r>
    </w:p>
    <w:p w14:paraId="23C47E82" w14:textId="77777777" w:rsidR="00BD0CFD" w:rsidRPr="008E1A1B" w:rsidRDefault="00BD0CFD" w:rsidP="00BD0CFD">
      <w:pPr>
        <w:rPr>
          <w:rFonts w:asciiTheme="majorHAnsi" w:hAnsiTheme="majorHAnsi"/>
        </w:rPr>
      </w:pPr>
    </w:p>
    <w:p w14:paraId="443615AC" w14:textId="77777777" w:rsidR="00BD0CFD" w:rsidRPr="008E1A1B" w:rsidRDefault="00BD0CFD" w:rsidP="00BD0CFD">
      <w:pPr>
        <w:pStyle w:val="ListParagraph"/>
        <w:numPr>
          <w:ilvl w:val="0"/>
          <w:numId w:val="20"/>
        </w:numPr>
        <w:rPr>
          <w:rFonts w:asciiTheme="majorHAnsi" w:hAnsiTheme="majorHAnsi"/>
          <w:b/>
        </w:rPr>
      </w:pPr>
      <w:r w:rsidRPr="008E1A1B">
        <w:rPr>
          <w:rFonts w:asciiTheme="majorHAnsi" w:hAnsiTheme="majorHAnsi"/>
          <w:b/>
        </w:rPr>
        <w:t>Perform INR tests at the time agreed with your anticoagulation practitioner</w:t>
      </w:r>
    </w:p>
    <w:p w14:paraId="69EA3628" w14:textId="77777777" w:rsidR="00BD0CFD" w:rsidRPr="008E1A1B" w:rsidRDefault="00BD0CFD" w:rsidP="00BD0CFD">
      <w:pPr>
        <w:pStyle w:val="ListParagraph"/>
        <w:numPr>
          <w:ilvl w:val="0"/>
          <w:numId w:val="20"/>
        </w:numPr>
        <w:rPr>
          <w:rFonts w:asciiTheme="majorHAnsi" w:hAnsiTheme="majorHAnsi"/>
        </w:rPr>
      </w:pPr>
      <w:r w:rsidRPr="008E1A1B">
        <w:rPr>
          <w:rFonts w:asciiTheme="majorHAnsi" w:hAnsiTheme="majorHAnsi"/>
        </w:rPr>
        <w:t>Decide on the dose of warfarin to take</w:t>
      </w:r>
    </w:p>
    <w:p w14:paraId="592C9218" w14:textId="77777777" w:rsidR="00BD0CFD" w:rsidRPr="008E1A1B" w:rsidRDefault="00BD0CFD" w:rsidP="00BD0CFD">
      <w:pPr>
        <w:pStyle w:val="ListParagraph"/>
        <w:numPr>
          <w:ilvl w:val="0"/>
          <w:numId w:val="20"/>
        </w:numPr>
        <w:rPr>
          <w:rFonts w:asciiTheme="majorHAnsi" w:hAnsiTheme="majorHAnsi"/>
          <w:b/>
        </w:rPr>
      </w:pPr>
      <w:r w:rsidRPr="008E1A1B">
        <w:rPr>
          <w:rFonts w:asciiTheme="majorHAnsi" w:hAnsiTheme="majorHAnsi"/>
          <w:b/>
        </w:rPr>
        <w:t>Let the clinic know if you have had any changes to your medication</w:t>
      </w:r>
    </w:p>
    <w:p w14:paraId="1DED7C56" w14:textId="77777777" w:rsidR="00BD0CFD" w:rsidRPr="006F4DA7" w:rsidRDefault="00BD0CFD" w:rsidP="00BD0CFD">
      <w:pPr>
        <w:pStyle w:val="ListParagraph"/>
        <w:numPr>
          <w:ilvl w:val="0"/>
          <w:numId w:val="20"/>
        </w:numPr>
        <w:rPr>
          <w:rFonts w:asciiTheme="majorHAnsi" w:hAnsiTheme="majorHAnsi"/>
          <w:b/>
        </w:rPr>
      </w:pPr>
      <w:r w:rsidRPr="006F4DA7">
        <w:rPr>
          <w:rFonts w:asciiTheme="majorHAnsi" w:hAnsiTheme="majorHAnsi"/>
          <w:b/>
        </w:rPr>
        <w:t>Attend the clinic for a six-monthly review</w:t>
      </w:r>
    </w:p>
    <w:p w14:paraId="3AC7AC02" w14:textId="77777777" w:rsidR="00BD0CFD" w:rsidRPr="008E1A1B" w:rsidRDefault="00BD0CFD" w:rsidP="00BD0CFD">
      <w:pPr>
        <w:rPr>
          <w:rFonts w:asciiTheme="majorHAnsi" w:hAnsiTheme="majorHAnsi"/>
        </w:rPr>
      </w:pPr>
      <w:r w:rsidRPr="008E1A1B">
        <w:rPr>
          <w:rFonts w:asciiTheme="majorHAnsi" w:hAnsiTheme="majorHAnsi"/>
        </w:rPr>
        <w:br w:type="page"/>
      </w:r>
    </w:p>
    <w:p w14:paraId="191EAE7B" w14:textId="77777777" w:rsidR="00BD0CFD" w:rsidRPr="008E1A1B" w:rsidRDefault="00BD0CFD" w:rsidP="00BD0CFD">
      <w:pPr>
        <w:rPr>
          <w:rFonts w:asciiTheme="majorHAnsi" w:hAnsiTheme="majorHAnsi"/>
        </w:rPr>
      </w:pPr>
      <w:r w:rsidRPr="008E1A1B">
        <w:rPr>
          <w:rFonts w:asciiTheme="majorHAnsi" w:hAnsiTheme="majorHAnsi"/>
        </w:rPr>
        <w:t>e) Listed below are some of the responsibilities of the anticoagulant clinic in supporting you self-testing. Please select those that apply (there may be more than one choice).</w:t>
      </w:r>
    </w:p>
    <w:p w14:paraId="491871C9" w14:textId="77777777" w:rsidR="00BD0CFD" w:rsidRPr="008E1A1B" w:rsidRDefault="00BD0CFD" w:rsidP="00BD0CFD">
      <w:pPr>
        <w:rPr>
          <w:rFonts w:asciiTheme="majorHAnsi" w:hAnsiTheme="majorHAnsi"/>
        </w:rPr>
      </w:pPr>
    </w:p>
    <w:p w14:paraId="49D20256" w14:textId="77777777" w:rsidR="00BD0CFD" w:rsidRPr="008E1A1B" w:rsidRDefault="00BD0CFD" w:rsidP="00BD0CFD">
      <w:pPr>
        <w:pStyle w:val="ListParagraph"/>
        <w:numPr>
          <w:ilvl w:val="0"/>
          <w:numId w:val="21"/>
        </w:numPr>
        <w:rPr>
          <w:rFonts w:asciiTheme="majorHAnsi" w:hAnsiTheme="majorHAnsi"/>
          <w:b/>
        </w:rPr>
      </w:pPr>
      <w:r w:rsidRPr="008E1A1B">
        <w:rPr>
          <w:rFonts w:asciiTheme="majorHAnsi" w:hAnsiTheme="majorHAnsi"/>
          <w:b/>
        </w:rPr>
        <w:t>Advising you on the dose of warfarin to take</w:t>
      </w:r>
    </w:p>
    <w:p w14:paraId="18B080AD" w14:textId="77777777" w:rsidR="00BD0CFD" w:rsidRPr="008E1A1B" w:rsidRDefault="00BD0CFD" w:rsidP="00BD0CFD">
      <w:pPr>
        <w:pStyle w:val="ListParagraph"/>
        <w:numPr>
          <w:ilvl w:val="0"/>
          <w:numId w:val="21"/>
        </w:numPr>
        <w:rPr>
          <w:rFonts w:asciiTheme="majorHAnsi" w:hAnsiTheme="majorHAnsi"/>
        </w:rPr>
      </w:pPr>
      <w:r w:rsidRPr="008E1A1B">
        <w:rPr>
          <w:rFonts w:asciiTheme="majorHAnsi" w:hAnsiTheme="majorHAnsi"/>
        </w:rPr>
        <w:t xml:space="preserve">Performing maintenance on your </w:t>
      </w:r>
      <w:proofErr w:type="spellStart"/>
      <w:r w:rsidRPr="008E1A1B">
        <w:rPr>
          <w:rFonts w:asciiTheme="majorHAnsi" w:hAnsiTheme="majorHAnsi"/>
        </w:rPr>
        <w:t>coagulometer</w:t>
      </w:r>
      <w:proofErr w:type="spellEnd"/>
    </w:p>
    <w:p w14:paraId="464521BF" w14:textId="77777777" w:rsidR="00BD0CFD" w:rsidRPr="008E1A1B" w:rsidRDefault="00BD0CFD" w:rsidP="00BD0CFD">
      <w:pPr>
        <w:pStyle w:val="ListParagraph"/>
        <w:numPr>
          <w:ilvl w:val="0"/>
          <w:numId w:val="21"/>
        </w:numPr>
        <w:rPr>
          <w:rFonts w:asciiTheme="majorHAnsi" w:hAnsiTheme="majorHAnsi"/>
          <w:b/>
        </w:rPr>
      </w:pPr>
      <w:r w:rsidRPr="008E1A1B">
        <w:rPr>
          <w:rFonts w:asciiTheme="majorHAnsi" w:hAnsiTheme="majorHAnsi"/>
          <w:b/>
        </w:rPr>
        <w:t xml:space="preserve">Performing quality assurance on your </w:t>
      </w:r>
      <w:proofErr w:type="spellStart"/>
      <w:r w:rsidRPr="008E1A1B">
        <w:rPr>
          <w:rFonts w:asciiTheme="majorHAnsi" w:hAnsiTheme="majorHAnsi"/>
          <w:b/>
        </w:rPr>
        <w:t>coagulometer</w:t>
      </w:r>
      <w:proofErr w:type="spellEnd"/>
    </w:p>
    <w:p w14:paraId="652C7F5D" w14:textId="77777777" w:rsidR="00BD0CFD" w:rsidRPr="008E1A1B" w:rsidRDefault="00BD0CFD" w:rsidP="00BD0CFD">
      <w:pPr>
        <w:pStyle w:val="ListParagraph"/>
        <w:numPr>
          <w:ilvl w:val="0"/>
          <w:numId w:val="21"/>
        </w:numPr>
        <w:rPr>
          <w:rFonts w:asciiTheme="majorHAnsi" w:hAnsiTheme="majorHAnsi"/>
        </w:rPr>
      </w:pPr>
      <w:r w:rsidRPr="008E1A1B">
        <w:rPr>
          <w:rFonts w:asciiTheme="majorHAnsi" w:hAnsiTheme="majorHAnsi"/>
        </w:rPr>
        <w:t>Supplying your INR test strips</w:t>
      </w:r>
    </w:p>
    <w:p w14:paraId="771F10F6" w14:textId="77777777" w:rsidR="00BD0CFD" w:rsidRPr="008E1A1B" w:rsidRDefault="00BD0CFD" w:rsidP="00BD0CFD">
      <w:pPr>
        <w:rPr>
          <w:rFonts w:asciiTheme="majorHAnsi" w:hAnsiTheme="majorHAnsi"/>
          <w:b/>
        </w:rPr>
      </w:pPr>
    </w:p>
    <w:p w14:paraId="7DDAA912" w14:textId="77777777" w:rsidR="00BD0CFD" w:rsidRPr="008E1A1B" w:rsidRDefault="00BD0CFD" w:rsidP="00BD0CFD">
      <w:pPr>
        <w:rPr>
          <w:rFonts w:asciiTheme="majorHAnsi" w:hAnsiTheme="majorHAnsi"/>
        </w:rPr>
      </w:pPr>
      <w:r w:rsidRPr="008E1A1B">
        <w:rPr>
          <w:rFonts w:asciiTheme="majorHAnsi" w:hAnsiTheme="majorHAnsi"/>
        </w:rPr>
        <w:t>f) You do not need to let the anticoagulant clinic know of your INR is within the correct range</w:t>
      </w:r>
    </w:p>
    <w:p w14:paraId="4895138C" w14:textId="77777777" w:rsidR="00BD0CFD" w:rsidRPr="008E1A1B" w:rsidRDefault="00BD0CFD" w:rsidP="00BD0CFD">
      <w:pPr>
        <w:rPr>
          <w:rFonts w:asciiTheme="majorHAnsi" w:hAnsiTheme="majorHAnsi"/>
        </w:rPr>
      </w:pPr>
    </w:p>
    <w:p w14:paraId="1A1BAD04" w14:textId="77777777" w:rsidR="00BD0CFD" w:rsidRPr="00285343" w:rsidRDefault="00BD0CFD" w:rsidP="00BD0CFD">
      <w:pPr>
        <w:rPr>
          <w:rFonts w:asciiTheme="majorHAnsi" w:hAnsiTheme="majorHAnsi"/>
          <w:b/>
        </w:rPr>
      </w:pPr>
      <w:r w:rsidRPr="008E1A1B">
        <w:rPr>
          <w:rFonts w:asciiTheme="majorHAnsi" w:hAnsiTheme="majorHAnsi"/>
        </w:rPr>
        <w:t xml:space="preserve">True  </w:t>
      </w:r>
      <w:proofErr w:type="gramStart"/>
      <w:r w:rsidRPr="008E1A1B">
        <w:rPr>
          <w:rFonts w:asciiTheme="majorHAnsi" w:hAnsiTheme="majorHAnsi"/>
        </w:rPr>
        <w:t xml:space="preserve">/  </w:t>
      </w:r>
      <w:r w:rsidRPr="008E1A1B">
        <w:rPr>
          <w:rFonts w:asciiTheme="majorHAnsi" w:hAnsiTheme="majorHAnsi"/>
          <w:b/>
        </w:rPr>
        <w:t>False</w:t>
      </w:r>
      <w:proofErr w:type="gramEnd"/>
    </w:p>
    <w:p w14:paraId="1D757917" w14:textId="77777777" w:rsidR="00BD0CFD" w:rsidRPr="00B65A03" w:rsidRDefault="00BD0CFD" w:rsidP="00B65A03">
      <w:pPr>
        <w:widowControl w:val="0"/>
        <w:autoSpaceDE w:val="0"/>
        <w:autoSpaceDN w:val="0"/>
        <w:adjustRightInd w:val="0"/>
        <w:spacing w:after="240"/>
        <w:rPr>
          <w:b/>
          <w:color w:val="0000FF"/>
        </w:rPr>
      </w:pPr>
    </w:p>
    <w:p w14:paraId="79927992" w14:textId="77777777" w:rsidR="00543DFB" w:rsidRPr="00543DFB" w:rsidRDefault="00543DFB" w:rsidP="00543DFB">
      <w:pPr>
        <w:widowControl w:val="0"/>
        <w:autoSpaceDE w:val="0"/>
        <w:autoSpaceDN w:val="0"/>
        <w:adjustRightInd w:val="0"/>
        <w:rPr>
          <w:rFonts w:asciiTheme="majorHAnsi" w:hAnsiTheme="majorHAnsi" w:cs="Verdana"/>
          <w:b/>
          <w:color w:val="0000FF"/>
        </w:rPr>
      </w:pPr>
      <w:r w:rsidRPr="00543DFB">
        <w:rPr>
          <w:rFonts w:asciiTheme="majorHAnsi" w:hAnsiTheme="majorHAnsi" w:cs="Verdana"/>
          <w:b/>
          <w:color w:val="0000FF"/>
        </w:rPr>
        <w:t>It is essential that you let your anticoagulation practitioner know the results of your INR test, even if your INR test is within the correct range.</w:t>
      </w:r>
    </w:p>
    <w:p w14:paraId="4EC2D0D6" w14:textId="77777777" w:rsidR="00B65A03" w:rsidRPr="007F6030" w:rsidRDefault="00B65A03" w:rsidP="0077401B">
      <w:pPr>
        <w:widowControl w:val="0"/>
        <w:autoSpaceDE w:val="0"/>
        <w:autoSpaceDN w:val="0"/>
        <w:adjustRightInd w:val="0"/>
        <w:spacing w:after="240"/>
        <w:rPr>
          <w:b/>
        </w:rPr>
      </w:pPr>
    </w:p>
    <w:sectPr w:rsidR="00B65A03" w:rsidRPr="007F6030" w:rsidSect="005F466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Lucida Sans Unicode">
    <w:panose1 w:val="020B0602030504020204"/>
    <w:charset w:val="00"/>
    <w:family w:val="auto"/>
    <w:pitch w:val="variable"/>
    <w:sig w:usb0="80000AFF" w:usb1="0000396B" w:usb2="00000000" w:usb3="00000000" w:csb0="000000B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327D"/>
    <w:multiLevelType w:val="hybridMultilevel"/>
    <w:tmpl w:val="4852D4DE"/>
    <w:lvl w:ilvl="0" w:tplc="DDC8BB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46495B"/>
    <w:multiLevelType w:val="hybridMultilevel"/>
    <w:tmpl w:val="B33482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74FA0"/>
    <w:multiLevelType w:val="hybridMultilevel"/>
    <w:tmpl w:val="029EC41E"/>
    <w:lvl w:ilvl="0" w:tplc="83B2B010">
      <w:start w:val="1"/>
      <w:numFmt w:val="lowerRoman"/>
      <w:lvlText w:val="%1."/>
      <w:lvlJc w:val="righ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B4F8E"/>
    <w:multiLevelType w:val="hybridMultilevel"/>
    <w:tmpl w:val="0824CCAA"/>
    <w:lvl w:ilvl="0" w:tplc="0409001B">
      <w:start w:val="1"/>
      <w:numFmt w:val="lowerRoman"/>
      <w:lvlText w:val="%1."/>
      <w:lvlJc w:val="righ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406A4"/>
    <w:multiLevelType w:val="hybridMultilevel"/>
    <w:tmpl w:val="06BEE826"/>
    <w:lvl w:ilvl="0" w:tplc="104A60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5937C1"/>
    <w:multiLevelType w:val="hybridMultilevel"/>
    <w:tmpl w:val="307692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2A5F01"/>
    <w:multiLevelType w:val="hybridMultilevel"/>
    <w:tmpl w:val="EA7E92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687018"/>
    <w:multiLevelType w:val="hybridMultilevel"/>
    <w:tmpl w:val="2876C222"/>
    <w:lvl w:ilvl="0" w:tplc="9A4E2EBE">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4C2CEA"/>
    <w:multiLevelType w:val="hybridMultilevel"/>
    <w:tmpl w:val="EFCAD704"/>
    <w:lvl w:ilvl="0" w:tplc="3800C72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1481671"/>
    <w:multiLevelType w:val="hybridMultilevel"/>
    <w:tmpl w:val="7638CACC"/>
    <w:lvl w:ilvl="0" w:tplc="9A0EB9E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68A534A"/>
    <w:multiLevelType w:val="hybridMultilevel"/>
    <w:tmpl w:val="049E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BC3651"/>
    <w:multiLevelType w:val="hybridMultilevel"/>
    <w:tmpl w:val="ED8E255E"/>
    <w:lvl w:ilvl="0" w:tplc="76CCFA3C">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B9390E"/>
    <w:multiLevelType w:val="hybridMultilevel"/>
    <w:tmpl w:val="07B4D5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560510"/>
    <w:multiLevelType w:val="hybridMultilevel"/>
    <w:tmpl w:val="DE24B6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5B09D2"/>
    <w:multiLevelType w:val="hybridMultilevel"/>
    <w:tmpl w:val="B79E9F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8D6EFB"/>
    <w:multiLevelType w:val="hybridMultilevel"/>
    <w:tmpl w:val="C8E2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F867F3"/>
    <w:multiLevelType w:val="hybridMultilevel"/>
    <w:tmpl w:val="DAA6C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1556CD"/>
    <w:multiLevelType w:val="hybridMultilevel"/>
    <w:tmpl w:val="605AD330"/>
    <w:lvl w:ilvl="0" w:tplc="1A4C3462">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4902E6"/>
    <w:multiLevelType w:val="hybridMultilevel"/>
    <w:tmpl w:val="B0D69ACE"/>
    <w:lvl w:ilvl="0" w:tplc="E5381D48">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711F13"/>
    <w:multiLevelType w:val="hybridMultilevel"/>
    <w:tmpl w:val="A25670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3041E0"/>
    <w:multiLevelType w:val="hybridMultilevel"/>
    <w:tmpl w:val="EDC8B11A"/>
    <w:lvl w:ilvl="0" w:tplc="AE5694C0">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8B080B"/>
    <w:multiLevelType w:val="hybridMultilevel"/>
    <w:tmpl w:val="94EC86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2"/>
  </w:num>
  <w:num w:numId="5">
    <w:abstractNumId w:val="16"/>
  </w:num>
  <w:num w:numId="6">
    <w:abstractNumId w:val="0"/>
  </w:num>
  <w:num w:numId="7">
    <w:abstractNumId w:val="11"/>
  </w:num>
  <w:num w:numId="8">
    <w:abstractNumId w:val="7"/>
  </w:num>
  <w:num w:numId="9">
    <w:abstractNumId w:val="18"/>
  </w:num>
  <w:num w:numId="10">
    <w:abstractNumId w:val="20"/>
  </w:num>
  <w:num w:numId="11">
    <w:abstractNumId w:val="17"/>
  </w:num>
  <w:num w:numId="12">
    <w:abstractNumId w:val="5"/>
  </w:num>
  <w:num w:numId="13">
    <w:abstractNumId w:val="1"/>
  </w:num>
  <w:num w:numId="14">
    <w:abstractNumId w:val="21"/>
  </w:num>
  <w:num w:numId="15">
    <w:abstractNumId w:val="19"/>
  </w:num>
  <w:num w:numId="16">
    <w:abstractNumId w:val="13"/>
  </w:num>
  <w:num w:numId="17">
    <w:abstractNumId w:val="14"/>
  </w:num>
  <w:num w:numId="18">
    <w:abstractNumId w:val="12"/>
  </w:num>
  <w:num w:numId="19">
    <w:abstractNumId w:val="6"/>
  </w:num>
  <w:num w:numId="20">
    <w:abstractNumId w:val="8"/>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030"/>
    <w:rsid w:val="00150F88"/>
    <w:rsid w:val="001F1DE9"/>
    <w:rsid w:val="0024338C"/>
    <w:rsid w:val="0039169E"/>
    <w:rsid w:val="003B1323"/>
    <w:rsid w:val="004E02C2"/>
    <w:rsid w:val="00503B6F"/>
    <w:rsid w:val="00543DFB"/>
    <w:rsid w:val="005F4663"/>
    <w:rsid w:val="00667EEF"/>
    <w:rsid w:val="0077401B"/>
    <w:rsid w:val="007F6030"/>
    <w:rsid w:val="00930228"/>
    <w:rsid w:val="00B06195"/>
    <w:rsid w:val="00B61709"/>
    <w:rsid w:val="00B65A03"/>
    <w:rsid w:val="00BA7A88"/>
    <w:rsid w:val="00BD0CFD"/>
    <w:rsid w:val="00C5334C"/>
    <w:rsid w:val="00D1450E"/>
    <w:rsid w:val="00DB28F2"/>
    <w:rsid w:val="00DC75C4"/>
    <w:rsid w:val="00E65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E102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F6030"/>
    <w:pPr>
      <w:ind w:left="720"/>
      <w:contextualSpacing/>
    </w:pPr>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F6030"/>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13</Pages>
  <Words>2427</Words>
  <Characters>13834</Characters>
  <Application>Microsoft Macintosh Word</Application>
  <DocSecurity>0</DocSecurity>
  <Lines>115</Lines>
  <Paragraphs>32</Paragraphs>
  <ScaleCrop>false</ScaleCrop>
  <Company/>
  <LinksUpToDate>false</LinksUpToDate>
  <CharactersWithSpaces>16229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Coleman</dc:creator>
  <cp:keywords/>
  <dc:description/>
  <cp:lastModifiedBy>Bridget Coleman</cp:lastModifiedBy>
  <cp:revision>15</cp:revision>
  <dcterms:created xsi:type="dcterms:W3CDTF">2015-01-08T14:11:00Z</dcterms:created>
  <dcterms:modified xsi:type="dcterms:W3CDTF">2015-01-09T11:54:00Z</dcterms:modified>
</cp:coreProperties>
</file>